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CF2818" w:rsidP="00EB11F9">
      <w:pPr>
        <w:tabs>
          <w:tab w:val="left" w:pos="11520"/>
        </w:tabs>
        <w:spacing w:line="502" w:lineRule="atLeast"/>
        <w:rPr>
          <w:rFonts w:ascii="Tahoma" w:hAnsi="Tahoma" w:cs="Tahoma"/>
          <w:color w:val="4B4C4C"/>
          <w:sz w:val="20"/>
          <w:szCs w:val="20"/>
        </w:rPr>
      </w:pPr>
      <w:r>
        <w:rPr>
          <w:rFonts w:ascii="Tahoma" w:hAnsi="Tahoma" w:cs="Tahoma"/>
          <w:noProof/>
          <w:color w:val="4B4C4C"/>
          <w:sz w:val="20"/>
          <w:szCs w:val="20"/>
        </w:rPr>
        <w:pict>
          <v:shapetype id="_x0000_t32" coordsize="21600,21600" o:spt="32" o:oned="t" path="m,l21600,21600e" filled="f">
            <v:path arrowok="t" fillok="f" o:connecttype="none"/>
            <o:lock v:ext="edit" shapetype="t"/>
          </v:shapetype>
          <v:shape id="_x0000_s2043" type="#_x0000_t32" style="position:absolute;margin-left:879.05pt;margin-top:-24.15pt;width:.35pt;height:743.95pt;flip:x;z-index:253370368" o:connectortype="straight">
            <w10:wrap type="square"/>
          </v:shape>
        </w:pict>
      </w:r>
      <w:r w:rsidR="0041338B" w:rsidRPr="0041338B">
        <w:rPr>
          <w:noProof/>
          <w:lang w:eastAsia="zh-TW"/>
        </w:rPr>
        <w:pict>
          <v:shapetype id="_x0000_t202" coordsize="21600,21600" o:spt="202" path="m,l,21600r21600,l21600,xe">
            <v:stroke joinstyle="miter"/>
            <v:path gradientshapeok="t" o:connecttype="rect"/>
          </v:shapetype>
          <v:shape id="_x0000_s191575" type="#_x0000_t202" style="position:absolute;margin-left:-29.95pt;margin-top:53.4pt;width:273.85pt;height:113.85pt;z-index:253526016;mso-width-relative:margin;mso-height-relative:margin" stroked="f">
            <v:textbox style="mso-next-textbox:#_x0000_s191575">
              <w:txbxContent>
                <w:p w:rsidR="0079474F" w:rsidRPr="00913357" w:rsidRDefault="00F40D7C">
                  <w:pPr>
                    <w:rPr>
                      <w:rFonts w:ascii="Arial" w:hAnsi="Arial" w:cs="Arial"/>
                      <w:b/>
                      <w:sz w:val="20"/>
                      <w:szCs w:val="20"/>
                    </w:rPr>
                  </w:pPr>
                  <w:r w:rsidRPr="00913357">
                    <w:rPr>
                      <w:rFonts w:ascii="Arial" w:hAnsi="Arial" w:cs="Arial"/>
                      <w:b/>
                      <w:sz w:val="20"/>
                      <w:szCs w:val="20"/>
                    </w:rPr>
                    <w:t>Local Drop-off week is November 16-22</w:t>
                  </w:r>
                </w:p>
                <w:p w:rsidR="00F40D7C" w:rsidRPr="00913357" w:rsidRDefault="00F40D7C">
                  <w:pPr>
                    <w:rPr>
                      <w:rFonts w:ascii="Arial" w:hAnsi="Arial" w:cs="Arial"/>
                      <w:b/>
                      <w:sz w:val="20"/>
                      <w:szCs w:val="20"/>
                    </w:rPr>
                  </w:pPr>
                  <w:r w:rsidRPr="00913357">
                    <w:rPr>
                      <w:rFonts w:ascii="Arial" w:hAnsi="Arial" w:cs="Arial"/>
                      <w:b/>
                      <w:sz w:val="20"/>
                      <w:szCs w:val="20"/>
                    </w:rPr>
                    <w:t>Times:</w:t>
                  </w:r>
                </w:p>
                <w:p w:rsidR="00F40D7C" w:rsidRPr="00913357" w:rsidRDefault="00F40D7C">
                  <w:pPr>
                    <w:rPr>
                      <w:rFonts w:ascii="Arial" w:hAnsi="Arial" w:cs="Arial"/>
                      <w:b/>
                      <w:sz w:val="20"/>
                      <w:szCs w:val="20"/>
                    </w:rPr>
                  </w:pPr>
                  <w:r w:rsidRPr="00913357">
                    <w:rPr>
                      <w:rFonts w:ascii="Arial" w:hAnsi="Arial" w:cs="Arial"/>
                      <w:b/>
                      <w:sz w:val="20"/>
                      <w:szCs w:val="20"/>
                    </w:rPr>
                    <w:t>November 16th-21st – 2:00-6:00 p.m.</w:t>
                  </w:r>
                </w:p>
                <w:p w:rsidR="00F40D7C" w:rsidRPr="00913357" w:rsidRDefault="00F40D7C">
                  <w:pPr>
                    <w:rPr>
                      <w:rFonts w:ascii="Arial" w:hAnsi="Arial" w:cs="Arial"/>
                      <w:b/>
                      <w:sz w:val="20"/>
                      <w:szCs w:val="20"/>
                    </w:rPr>
                  </w:pPr>
                  <w:r w:rsidRPr="00913357">
                    <w:rPr>
                      <w:rFonts w:ascii="Arial" w:hAnsi="Arial" w:cs="Arial"/>
                      <w:b/>
                      <w:sz w:val="20"/>
                      <w:szCs w:val="20"/>
                    </w:rPr>
                    <w:t>November 22nd – 12:00-2:00 p.m.</w:t>
                  </w:r>
                </w:p>
                <w:p w:rsidR="00F40D7C" w:rsidRPr="00913357" w:rsidRDefault="00F40D7C">
                  <w:pPr>
                    <w:rPr>
                      <w:rFonts w:ascii="Arial" w:hAnsi="Arial" w:cs="Arial"/>
                      <w:b/>
                      <w:sz w:val="20"/>
                      <w:szCs w:val="20"/>
                    </w:rPr>
                  </w:pPr>
                  <w:r w:rsidRPr="00913357">
                    <w:rPr>
                      <w:rFonts w:ascii="Arial" w:hAnsi="Arial" w:cs="Arial"/>
                      <w:b/>
                      <w:sz w:val="20"/>
                      <w:szCs w:val="20"/>
                    </w:rPr>
                    <w:t>Location:</w:t>
                  </w:r>
                </w:p>
                <w:p w:rsidR="00F40D7C" w:rsidRPr="00913357" w:rsidRDefault="00F40D7C">
                  <w:pPr>
                    <w:rPr>
                      <w:rFonts w:ascii="Arial" w:hAnsi="Arial" w:cs="Arial"/>
                      <w:b/>
                      <w:sz w:val="20"/>
                      <w:szCs w:val="20"/>
                    </w:rPr>
                  </w:pPr>
                  <w:r w:rsidRPr="00913357">
                    <w:rPr>
                      <w:rFonts w:ascii="Arial" w:hAnsi="Arial" w:cs="Arial"/>
                      <w:b/>
                      <w:sz w:val="20"/>
                      <w:szCs w:val="20"/>
                    </w:rPr>
                    <w:t>Immanuel Baptist, 1119 Market St., Metropolis</w:t>
                  </w:r>
                </w:p>
                <w:p w:rsidR="00F40D7C" w:rsidRPr="00913357" w:rsidRDefault="00913357">
                  <w:pPr>
                    <w:rPr>
                      <w:rFonts w:ascii="Arial" w:hAnsi="Arial" w:cs="Arial"/>
                      <w:b/>
                      <w:sz w:val="20"/>
                      <w:szCs w:val="20"/>
                    </w:rPr>
                  </w:pPr>
                  <w:r w:rsidRPr="00913357">
                    <w:rPr>
                      <w:rFonts w:ascii="Arial" w:hAnsi="Arial" w:cs="Arial"/>
                      <w:b/>
                      <w:sz w:val="20"/>
                      <w:szCs w:val="20"/>
                    </w:rPr>
                    <w:t>If you need shoeboxes, we have pre-printed ones at the UBA Office for 40¢/box</w:t>
                  </w:r>
                </w:p>
              </w:txbxContent>
            </v:textbox>
            <w10:wrap type="square"/>
          </v:shape>
        </w:pict>
      </w:r>
      <w:r w:rsidR="0041338B" w:rsidRPr="0041338B">
        <w:rPr>
          <w:noProof/>
          <w:lang w:eastAsia="zh-TW"/>
        </w:rPr>
        <w:pict>
          <v:shape id="_x0000_s191554" type="#_x0000_t202" style="position:absolute;margin-left:885.6pt;margin-top:-24.6pt;width:266.7pt;height:109pt;z-index:253553664;mso-height-percent:200;mso-height-percent:200;mso-width-relative:margin;mso-height-relative:margin" stroked="f">
            <v:textbox style="mso-next-textbox:#_x0000_s191554;mso-fit-shape-to-text:t">
              <w:txbxContent>
                <w:p w:rsidR="000E1C12" w:rsidRPr="00DB58EB" w:rsidRDefault="000E1C12" w:rsidP="000E1C12">
                  <w:pPr>
                    <w:jc w:val="center"/>
                    <w:rPr>
                      <w:b/>
                      <w:sz w:val="24"/>
                      <w:szCs w:val="24"/>
                      <w:u w:val="single"/>
                    </w:rPr>
                  </w:pPr>
                  <w:r w:rsidRPr="00DB58EB">
                    <w:rPr>
                      <w:b/>
                      <w:sz w:val="24"/>
                      <w:szCs w:val="24"/>
                      <w:u w:val="single"/>
                    </w:rPr>
                    <w:t>Disaster Relief Training</w:t>
                  </w:r>
                </w:p>
                <w:p w:rsidR="000E1C12" w:rsidRPr="00505AA0" w:rsidRDefault="000E1C12" w:rsidP="000E1C12">
                  <w:pPr>
                    <w:jc w:val="center"/>
                    <w:rPr>
                      <w:sz w:val="24"/>
                      <w:szCs w:val="24"/>
                    </w:rPr>
                  </w:pPr>
                  <w:r w:rsidRPr="00505AA0">
                    <w:rPr>
                      <w:sz w:val="24"/>
                      <w:szCs w:val="24"/>
                    </w:rPr>
                    <w:t>Friday &amp; Saturday, October 9-10</w:t>
                  </w:r>
                </w:p>
                <w:p w:rsidR="000E1C12" w:rsidRPr="00505AA0" w:rsidRDefault="000E1C12" w:rsidP="000E1C12">
                  <w:pPr>
                    <w:jc w:val="center"/>
                    <w:rPr>
                      <w:sz w:val="24"/>
                      <w:szCs w:val="24"/>
                    </w:rPr>
                  </w:pPr>
                  <w:r w:rsidRPr="00505AA0">
                    <w:rPr>
                      <w:sz w:val="24"/>
                      <w:szCs w:val="24"/>
                    </w:rPr>
                    <w:t xml:space="preserve">Lake </w:t>
                  </w:r>
                  <w:proofErr w:type="spellStart"/>
                  <w:r w:rsidRPr="00505AA0">
                    <w:rPr>
                      <w:sz w:val="24"/>
                      <w:szCs w:val="24"/>
                    </w:rPr>
                    <w:t>Sallateeska</w:t>
                  </w:r>
                  <w:proofErr w:type="spellEnd"/>
                </w:p>
                <w:p w:rsidR="00DB5EF8" w:rsidRPr="00505AA0" w:rsidRDefault="00DB5EF8" w:rsidP="000E1C12">
                  <w:pPr>
                    <w:jc w:val="center"/>
                    <w:rPr>
                      <w:sz w:val="24"/>
                      <w:szCs w:val="24"/>
                    </w:rPr>
                  </w:pPr>
                  <w:r w:rsidRPr="00505AA0">
                    <w:rPr>
                      <w:sz w:val="24"/>
                      <w:szCs w:val="24"/>
                    </w:rPr>
                    <w:t xml:space="preserve">We will be taking a bus to the training on Saturday, October </w:t>
                  </w:r>
                  <w:proofErr w:type="gramStart"/>
                  <w:r w:rsidRPr="00505AA0">
                    <w:rPr>
                      <w:sz w:val="24"/>
                      <w:szCs w:val="24"/>
                    </w:rPr>
                    <w:t>10th</w:t>
                  </w:r>
                  <w:proofErr w:type="gramEnd"/>
                  <w:r w:rsidRPr="00505AA0">
                    <w:rPr>
                      <w:sz w:val="24"/>
                      <w:szCs w:val="24"/>
                    </w:rPr>
                    <w:t>. If you would like a ride, please call the UBA office to reserve a seat.</w:t>
                  </w:r>
                </w:p>
              </w:txbxContent>
            </v:textbox>
            <w10:wrap type="square"/>
          </v:shape>
        </w:pict>
      </w:r>
      <w:r w:rsidR="0041338B" w:rsidRPr="0041338B">
        <w:rPr>
          <w:rFonts w:ascii="Arial" w:eastAsia="Times New Roman" w:hAnsi="Arial" w:cs="Arial"/>
          <w:noProof/>
          <w:color w:val="222222"/>
          <w:sz w:val="24"/>
          <w:szCs w:val="24"/>
          <w:lang w:eastAsia="zh-TW"/>
        </w:rPr>
        <w:pict>
          <v:shape id="_x0000_s191580" type="#_x0000_t202" style="position:absolute;margin-left:603.15pt;margin-top:26.6pt;width:275.85pt;height:261.2pt;z-index:253536256;mso-width-relative:margin;mso-height-relative:margin" stroked="f">
            <v:textbox style="mso-next-textbox:#_x0000_s191580">
              <w:txbxContent>
                <w:p w:rsidR="001E31B8" w:rsidRPr="00FB6B6B" w:rsidRDefault="001E31B8" w:rsidP="00FB6B6B">
                  <w:pPr>
                    <w:jc w:val="center"/>
                    <w:rPr>
                      <w:rFonts w:ascii="Arial Black" w:hAnsi="Arial Black"/>
                    </w:rPr>
                  </w:pPr>
                  <w:r w:rsidRPr="00FB6B6B">
                    <w:rPr>
                      <w:rFonts w:ascii="Arial Black" w:hAnsi="Arial Black"/>
                    </w:rPr>
                    <w:t>Metropolis First Baptist</w:t>
                  </w:r>
                </w:p>
                <w:p w:rsidR="001E31B8" w:rsidRPr="00FB6B6B" w:rsidRDefault="001E31B8" w:rsidP="00FB6B6B">
                  <w:pPr>
                    <w:jc w:val="center"/>
                    <w:rPr>
                      <w:rFonts w:ascii="Arial Black" w:hAnsi="Arial Black"/>
                    </w:rPr>
                  </w:pPr>
                  <w:proofErr w:type="spellStart"/>
                  <w:r w:rsidRPr="00FB6B6B">
                    <w:rPr>
                      <w:rFonts w:ascii="Arial Black" w:hAnsi="Arial Black"/>
                    </w:rPr>
                    <w:t>Judgement</w:t>
                  </w:r>
                  <w:proofErr w:type="spellEnd"/>
                  <w:r w:rsidRPr="00FB6B6B">
                    <w:rPr>
                      <w:rFonts w:ascii="Arial Black" w:hAnsi="Arial Black"/>
                    </w:rPr>
                    <w:t xml:space="preserve"> House</w:t>
                  </w:r>
                </w:p>
                <w:p w:rsidR="001E31B8" w:rsidRPr="00FB6B6B" w:rsidRDefault="001E31B8" w:rsidP="00FB6B6B">
                  <w:pPr>
                    <w:jc w:val="center"/>
                    <w:rPr>
                      <w:rFonts w:ascii="Arial Black" w:hAnsi="Arial Black"/>
                    </w:rPr>
                  </w:pPr>
                  <w:r w:rsidRPr="00FB6B6B">
                    <w:rPr>
                      <w:rFonts w:ascii="Arial Black" w:hAnsi="Arial Black"/>
                    </w:rPr>
                    <w:t>October 22nd-25th</w:t>
                  </w:r>
                </w:p>
                <w:p w:rsidR="001E31B8" w:rsidRPr="00FB6B6B" w:rsidRDefault="001E31B8" w:rsidP="00FB6B6B">
                  <w:pPr>
                    <w:jc w:val="center"/>
                    <w:rPr>
                      <w:rFonts w:ascii="Arial Black" w:hAnsi="Arial Black"/>
                    </w:rPr>
                  </w:pPr>
                  <w:r w:rsidRPr="00FB6B6B">
                    <w:rPr>
                      <w:rFonts w:ascii="Arial Black" w:hAnsi="Arial Black"/>
                    </w:rPr>
                    <w:t>Thursday &amp; Friday: 6:00-10:00 p.m.</w:t>
                  </w:r>
                </w:p>
                <w:p w:rsidR="001E31B8" w:rsidRPr="00FB6B6B" w:rsidRDefault="001E31B8" w:rsidP="00FB6B6B">
                  <w:pPr>
                    <w:jc w:val="center"/>
                    <w:rPr>
                      <w:rFonts w:ascii="Arial Black" w:hAnsi="Arial Black"/>
                    </w:rPr>
                  </w:pPr>
                  <w:r w:rsidRPr="00FB6B6B">
                    <w:rPr>
                      <w:rFonts w:ascii="Arial Black" w:hAnsi="Arial Black"/>
                    </w:rPr>
                    <w:t>Saturday: 5:00-11:00 p.m.</w:t>
                  </w:r>
                </w:p>
                <w:p w:rsidR="001E31B8" w:rsidRPr="00FB6B6B" w:rsidRDefault="001E31B8" w:rsidP="00FB6B6B">
                  <w:pPr>
                    <w:jc w:val="center"/>
                    <w:rPr>
                      <w:rFonts w:ascii="Arial Black" w:hAnsi="Arial Black"/>
                    </w:rPr>
                  </w:pPr>
                  <w:r w:rsidRPr="00FB6B6B">
                    <w:rPr>
                      <w:rFonts w:ascii="Arial Black" w:hAnsi="Arial Black"/>
                    </w:rPr>
                    <w:t>Sunday: 4:00-10:00 p.m.</w:t>
                  </w:r>
                </w:p>
                <w:p w:rsidR="001E31B8" w:rsidRPr="00FE63B2" w:rsidRDefault="00FB6B6B" w:rsidP="00FB6B6B">
                  <w:pPr>
                    <w:jc w:val="both"/>
                    <w:rPr>
                      <w:rFonts w:ascii="Arial" w:hAnsi="Arial" w:cs="Arial"/>
                    </w:rPr>
                  </w:pPr>
                  <w:r w:rsidRPr="00FE63B2">
                    <w:rPr>
                      <w:rFonts w:ascii="Arial" w:hAnsi="Arial" w:cs="Arial"/>
                    </w:rPr>
                    <w:t xml:space="preserve">Your help </w:t>
                  </w:r>
                  <w:proofErr w:type="gramStart"/>
                  <w:r w:rsidRPr="00FE63B2">
                    <w:rPr>
                      <w:rFonts w:ascii="Arial" w:hAnsi="Arial" w:cs="Arial"/>
                    </w:rPr>
                    <w:t>is needed</w:t>
                  </w:r>
                  <w:proofErr w:type="gramEnd"/>
                  <w:r w:rsidRPr="00FE63B2">
                    <w:rPr>
                      <w:rFonts w:ascii="Arial" w:hAnsi="Arial" w:cs="Arial"/>
                    </w:rPr>
                    <w:t xml:space="preserve">! </w:t>
                  </w:r>
                  <w:r w:rsidR="001E31B8" w:rsidRPr="00FE63B2">
                    <w:rPr>
                      <w:rFonts w:ascii="Arial" w:hAnsi="Arial" w:cs="Arial"/>
                    </w:rPr>
                    <w:t xml:space="preserve">As Director of Missions, </w:t>
                  </w:r>
                  <w:proofErr w:type="gramStart"/>
                  <w:r w:rsidR="001E31B8" w:rsidRPr="00FE63B2">
                    <w:rPr>
                      <w:rFonts w:ascii="Arial" w:hAnsi="Arial" w:cs="Arial"/>
                    </w:rPr>
                    <w:t>I</w:t>
                  </w:r>
                  <w:proofErr w:type="gramEnd"/>
                  <w:r w:rsidR="001E31B8" w:rsidRPr="00FE63B2">
                    <w:rPr>
                      <w:rFonts w:ascii="Arial" w:hAnsi="Arial" w:cs="Arial"/>
                    </w:rPr>
                    <w:t xml:space="preserve"> have volunteered to </w:t>
                  </w:r>
                  <w:r w:rsidRPr="00FE63B2">
                    <w:rPr>
                      <w:rFonts w:ascii="Arial" w:hAnsi="Arial" w:cs="Arial"/>
                    </w:rPr>
                    <w:t xml:space="preserve">present the gospel </w:t>
                  </w:r>
                  <w:r w:rsidR="001E31B8" w:rsidRPr="00FE63B2">
                    <w:rPr>
                      <w:rFonts w:ascii="Arial" w:hAnsi="Arial" w:cs="Arial"/>
                    </w:rPr>
                    <w:t xml:space="preserve">to the groups </w:t>
                  </w:r>
                  <w:r w:rsidRPr="00FE63B2">
                    <w:rPr>
                      <w:rFonts w:ascii="Arial" w:hAnsi="Arial" w:cs="Arial"/>
                    </w:rPr>
                    <w:t xml:space="preserve">that go through the </w:t>
                  </w:r>
                  <w:proofErr w:type="spellStart"/>
                  <w:r w:rsidRPr="00FE63B2">
                    <w:rPr>
                      <w:rFonts w:ascii="Arial" w:hAnsi="Arial" w:cs="Arial"/>
                    </w:rPr>
                    <w:t>Judgement</w:t>
                  </w:r>
                  <w:proofErr w:type="spellEnd"/>
                  <w:r w:rsidRPr="00FE63B2">
                    <w:rPr>
                      <w:rFonts w:ascii="Arial" w:hAnsi="Arial" w:cs="Arial"/>
                    </w:rPr>
                    <w:t xml:space="preserve"> House.  </w:t>
                  </w:r>
                  <w:proofErr w:type="gramStart"/>
                  <w:r w:rsidRPr="00FE63B2">
                    <w:rPr>
                      <w:rFonts w:ascii="Arial" w:hAnsi="Arial" w:cs="Arial"/>
                    </w:rPr>
                    <w:t>I</w:t>
                  </w:r>
                  <w:proofErr w:type="gramEnd"/>
                  <w:r w:rsidRPr="00FE63B2">
                    <w:rPr>
                      <w:rFonts w:ascii="Arial" w:hAnsi="Arial" w:cs="Arial"/>
                    </w:rPr>
                    <w:t xml:space="preserve"> will be presenting as they reach the end of their tour. </w:t>
                  </w:r>
                  <w:proofErr w:type="gramStart"/>
                  <w:r w:rsidRPr="00FE63B2">
                    <w:rPr>
                      <w:rFonts w:ascii="Arial" w:hAnsi="Arial" w:cs="Arial"/>
                    </w:rPr>
                    <w:t>I</w:t>
                  </w:r>
                  <w:proofErr w:type="gramEnd"/>
                  <w:r w:rsidRPr="00FE63B2">
                    <w:rPr>
                      <w:rFonts w:ascii="Arial" w:hAnsi="Arial" w:cs="Arial"/>
                    </w:rPr>
                    <w:t xml:space="preserve"> need volunteers to counsel with the individuals who make decisions. If interested, call </w:t>
                  </w:r>
                  <w:proofErr w:type="gramStart"/>
                  <w:r w:rsidRPr="00FE63B2">
                    <w:rPr>
                      <w:rFonts w:ascii="Arial" w:hAnsi="Arial" w:cs="Arial"/>
                    </w:rPr>
                    <w:t>me</w:t>
                  </w:r>
                  <w:proofErr w:type="gramEnd"/>
                  <w:r w:rsidRPr="00FE63B2">
                    <w:rPr>
                      <w:rFonts w:ascii="Arial" w:hAnsi="Arial" w:cs="Arial"/>
                    </w:rPr>
                    <w:t xml:space="preserve"> at 270-559-3717. There will be a required training session offered at 6:00 p.m. on October </w:t>
                  </w:r>
                  <w:proofErr w:type="gramStart"/>
                  <w:r w:rsidRPr="00FE63B2">
                    <w:rPr>
                      <w:rFonts w:ascii="Arial" w:hAnsi="Arial" w:cs="Arial"/>
                    </w:rPr>
                    <w:t>6th</w:t>
                  </w:r>
                  <w:proofErr w:type="gramEnd"/>
                  <w:r w:rsidRPr="00FE63B2">
                    <w:rPr>
                      <w:rFonts w:ascii="Arial" w:hAnsi="Arial" w:cs="Arial"/>
                    </w:rPr>
                    <w:t xml:space="preserve"> and </w:t>
                  </w:r>
                  <w:r w:rsidR="00FE63B2">
                    <w:rPr>
                      <w:rFonts w:ascii="Arial" w:hAnsi="Arial" w:cs="Arial"/>
                    </w:rPr>
                    <w:t xml:space="preserve">then again on the </w:t>
                  </w:r>
                  <w:r w:rsidRPr="00FE63B2">
                    <w:rPr>
                      <w:rFonts w:ascii="Arial" w:hAnsi="Arial" w:cs="Arial"/>
                    </w:rPr>
                    <w:t xml:space="preserve">13th. You </w:t>
                  </w:r>
                  <w:r w:rsidR="00FE63B2">
                    <w:rPr>
                      <w:rFonts w:ascii="Arial" w:hAnsi="Arial" w:cs="Arial"/>
                    </w:rPr>
                    <w:t xml:space="preserve">will </w:t>
                  </w:r>
                  <w:r w:rsidRPr="00FE63B2">
                    <w:rPr>
                      <w:rFonts w:ascii="Arial" w:hAnsi="Arial" w:cs="Arial"/>
                    </w:rPr>
                    <w:t xml:space="preserve">need to attend one of these 1 </w:t>
                  </w:r>
                  <w:proofErr w:type="gramStart"/>
                  <w:r w:rsidRPr="00FE63B2">
                    <w:rPr>
                      <w:rFonts w:ascii="Arial" w:hAnsi="Arial" w:cs="Arial"/>
                    </w:rPr>
                    <w:t>½ hour</w:t>
                  </w:r>
                  <w:proofErr w:type="gramEnd"/>
                  <w:r w:rsidRPr="00FE63B2">
                    <w:rPr>
                      <w:rFonts w:ascii="Arial" w:hAnsi="Arial" w:cs="Arial"/>
                    </w:rPr>
                    <w:t xml:space="preserve"> sessions. Thanks, Terry Mathis.</w:t>
                  </w:r>
                </w:p>
              </w:txbxContent>
            </v:textbox>
            <w10:wrap type="square"/>
          </v:shape>
        </w:pict>
      </w:r>
      <w:r w:rsidR="00FB6B6B">
        <w:rPr>
          <w:noProof/>
        </w:rPr>
        <w:drawing>
          <wp:anchor distT="0" distB="0" distL="114300" distR="114300" simplePos="0" relativeHeight="253505536" behindDoc="0" locked="0" layoutInCell="1" allowOverlap="1">
            <wp:simplePos x="0" y="0"/>
            <wp:positionH relativeFrom="column">
              <wp:posOffset>8533130</wp:posOffset>
            </wp:positionH>
            <wp:positionV relativeFrom="paragraph">
              <wp:posOffset>-267970</wp:posOffset>
            </wp:positionV>
            <wp:extent cx="1660525" cy="594995"/>
            <wp:effectExtent l="19050" t="0" r="0" b="0"/>
            <wp:wrapSquare wrapText="bothSides"/>
            <wp:docPr id="29" name="Picture 29" descr="C:\Users\Beverly\AppData\Local\Microsoft\Windows\Temporary Internet Files\Content.Word\judgement 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Beverly\AppData\Local\Microsoft\Windows\Temporary Internet Files\Content.Word\judgement house.png"/>
                    <pic:cNvPicPr>
                      <a:picLocks noChangeAspect="1" noChangeArrowheads="1"/>
                    </pic:cNvPicPr>
                  </pic:nvPicPr>
                  <pic:blipFill>
                    <a:blip r:embed="rId8" cstate="print"/>
                    <a:srcRect/>
                    <a:stretch>
                      <a:fillRect/>
                    </a:stretch>
                  </pic:blipFill>
                  <pic:spPr bwMode="auto">
                    <a:xfrm>
                      <a:off x="0" y="0"/>
                      <a:ext cx="1660525" cy="594995"/>
                    </a:xfrm>
                    <a:prstGeom prst="rect">
                      <a:avLst/>
                    </a:prstGeom>
                    <a:noFill/>
                    <a:ln w="9525">
                      <a:noFill/>
                      <a:miter lim="800000"/>
                      <a:headEnd/>
                      <a:tailEnd/>
                    </a:ln>
                  </pic:spPr>
                </pic:pic>
              </a:graphicData>
            </a:graphic>
          </wp:anchor>
        </w:drawing>
      </w:r>
      <w:r w:rsidR="0041338B" w:rsidRPr="0041338B">
        <w:rPr>
          <w:noProof/>
          <w:lang w:eastAsia="zh-TW"/>
        </w:rPr>
        <w:pict>
          <v:shape id="_x0000_s1193" type="#_x0000_t202" style="position:absolute;margin-left:-35.6pt;margin-top:-10.5pt;width:279.5pt;height:292.45pt;z-index:252504061;mso-position-horizontal-relative:text;mso-position-vertical-relative:text;mso-width-relative:margin;mso-height-relative:margin" filled="f" fillcolor="#d8d8d8 [2732]" stroked="f">
            <v:textbox style="mso-next-textbox:#_x0000_s1193">
              <w:txbxContent>
                <w:p w:rsidR="00491BAF" w:rsidRPr="006F386D" w:rsidRDefault="00491BAF" w:rsidP="00BC7726">
                  <w:pPr>
                    <w:jc w:val="both"/>
                    <w:rPr>
                      <w:rFonts w:ascii="Arial" w:hAnsi="Arial" w:cs="Arial"/>
                      <w:b/>
                    </w:rPr>
                  </w:pPr>
                  <w:r w:rsidRPr="006F386D">
                    <w:rPr>
                      <w:rFonts w:ascii="Arial" w:hAnsi="Arial" w:cs="Arial"/>
                      <w:b/>
                    </w:rPr>
                    <w:t>OCTOBER MISSION ACTION:</w:t>
                  </w:r>
                </w:p>
                <w:p w:rsidR="00140D17" w:rsidRDefault="00140D17" w:rsidP="00BC7726">
                  <w:pPr>
                    <w:jc w:val="both"/>
                    <w:rPr>
                      <w:rFonts w:ascii="Arial" w:hAnsi="Arial" w:cs="Arial"/>
                      <w:sz w:val="20"/>
                      <w:szCs w:val="20"/>
                    </w:rPr>
                  </w:pPr>
                </w:p>
                <w:p w:rsidR="00913357" w:rsidRDefault="00913357" w:rsidP="00BC7726">
                  <w:pPr>
                    <w:jc w:val="both"/>
                    <w:rPr>
                      <w:rFonts w:ascii="Arial" w:hAnsi="Arial" w:cs="Arial"/>
                      <w:sz w:val="20"/>
                      <w:szCs w:val="20"/>
                    </w:rPr>
                  </w:pPr>
                </w:p>
                <w:p w:rsidR="00913357" w:rsidRDefault="00913357" w:rsidP="00BC7726">
                  <w:pPr>
                    <w:jc w:val="both"/>
                    <w:rPr>
                      <w:rFonts w:ascii="Arial" w:hAnsi="Arial" w:cs="Arial"/>
                      <w:sz w:val="20"/>
                      <w:szCs w:val="20"/>
                    </w:rPr>
                  </w:pPr>
                </w:p>
                <w:p w:rsidR="00913357" w:rsidRDefault="00913357" w:rsidP="00BC7726">
                  <w:pPr>
                    <w:jc w:val="both"/>
                    <w:rPr>
                      <w:rFonts w:ascii="Arial" w:hAnsi="Arial" w:cs="Arial"/>
                      <w:sz w:val="20"/>
                      <w:szCs w:val="20"/>
                    </w:rPr>
                  </w:pPr>
                </w:p>
                <w:p w:rsidR="00913357" w:rsidRDefault="00913357" w:rsidP="00BC7726">
                  <w:pPr>
                    <w:jc w:val="both"/>
                    <w:rPr>
                      <w:rFonts w:ascii="Arial" w:hAnsi="Arial" w:cs="Arial"/>
                      <w:sz w:val="20"/>
                      <w:szCs w:val="20"/>
                    </w:rPr>
                  </w:pPr>
                </w:p>
                <w:p w:rsidR="00913357" w:rsidRDefault="00913357" w:rsidP="00BC7726">
                  <w:pPr>
                    <w:jc w:val="both"/>
                    <w:rPr>
                      <w:rFonts w:ascii="Arial" w:hAnsi="Arial" w:cs="Arial"/>
                      <w:sz w:val="20"/>
                      <w:szCs w:val="20"/>
                    </w:rPr>
                  </w:pPr>
                </w:p>
                <w:p w:rsidR="00913357" w:rsidRDefault="00913357" w:rsidP="00BC7726">
                  <w:pPr>
                    <w:jc w:val="both"/>
                    <w:rPr>
                      <w:rFonts w:ascii="Arial" w:hAnsi="Arial" w:cs="Arial"/>
                      <w:sz w:val="20"/>
                      <w:szCs w:val="20"/>
                    </w:rPr>
                  </w:pPr>
                </w:p>
                <w:p w:rsidR="00913357" w:rsidRDefault="00913357" w:rsidP="00BC7726">
                  <w:pPr>
                    <w:jc w:val="both"/>
                    <w:rPr>
                      <w:rFonts w:ascii="Arial" w:hAnsi="Arial" w:cs="Arial"/>
                      <w:sz w:val="20"/>
                      <w:szCs w:val="20"/>
                    </w:rPr>
                  </w:pPr>
                </w:p>
                <w:p w:rsidR="00913357" w:rsidRDefault="00913357" w:rsidP="00BC7726">
                  <w:pPr>
                    <w:jc w:val="both"/>
                    <w:rPr>
                      <w:rFonts w:ascii="Arial" w:hAnsi="Arial" w:cs="Arial"/>
                      <w:sz w:val="20"/>
                      <w:szCs w:val="20"/>
                    </w:rPr>
                  </w:pPr>
                </w:p>
                <w:p w:rsidR="00913357" w:rsidRDefault="00913357" w:rsidP="00BC7726">
                  <w:pPr>
                    <w:jc w:val="both"/>
                    <w:rPr>
                      <w:rFonts w:ascii="Arial" w:hAnsi="Arial" w:cs="Arial"/>
                      <w:sz w:val="20"/>
                      <w:szCs w:val="20"/>
                    </w:rPr>
                  </w:pPr>
                </w:p>
                <w:p w:rsidR="00913357" w:rsidRDefault="00913357" w:rsidP="00BC7726">
                  <w:pPr>
                    <w:jc w:val="both"/>
                    <w:rPr>
                      <w:rFonts w:ascii="Arial" w:hAnsi="Arial" w:cs="Arial"/>
                      <w:sz w:val="20"/>
                      <w:szCs w:val="20"/>
                    </w:rPr>
                  </w:pPr>
                </w:p>
                <w:p w:rsidR="00913357" w:rsidRDefault="00913357" w:rsidP="00BC7726">
                  <w:pPr>
                    <w:jc w:val="both"/>
                    <w:rPr>
                      <w:rFonts w:ascii="Arial" w:hAnsi="Arial" w:cs="Arial"/>
                      <w:sz w:val="20"/>
                      <w:szCs w:val="20"/>
                    </w:rPr>
                  </w:pPr>
                </w:p>
                <w:p w:rsidR="001E31B8" w:rsidRDefault="001E31B8" w:rsidP="00BC7726">
                  <w:pPr>
                    <w:jc w:val="both"/>
                    <w:rPr>
                      <w:rFonts w:ascii="Arial" w:hAnsi="Arial" w:cs="Arial"/>
                      <w:b/>
                    </w:rPr>
                  </w:pPr>
                </w:p>
                <w:p w:rsidR="00140D17" w:rsidRPr="00140D17" w:rsidRDefault="00140D17" w:rsidP="00BC7726">
                  <w:pPr>
                    <w:jc w:val="both"/>
                    <w:rPr>
                      <w:rFonts w:ascii="Arial" w:hAnsi="Arial" w:cs="Arial"/>
                      <w:b/>
                    </w:rPr>
                  </w:pPr>
                  <w:r w:rsidRPr="00140D17">
                    <w:rPr>
                      <w:rFonts w:ascii="Arial" w:hAnsi="Arial" w:cs="Arial"/>
                      <w:b/>
                    </w:rPr>
                    <w:t>NOVEMBER MISSION ACTION:</w:t>
                  </w:r>
                </w:p>
                <w:p w:rsidR="00140D17" w:rsidRDefault="00140D17" w:rsidP="00BC7726">
                  <w:pPr>
                    <w:jc w:val="both"/>
                    <w:rPr>
                      <w:rFonts w:ascii="Arial" w:hAnsi="Arial" w:cs="Arial"/>
                      <w:sz w:val="20"/>
                      <w:szCs w:val="20"/>
                    </w:rPr>
                  </w:pPr>
                  <w:proofErr w:type="gramStart"/>
                  <w:r>
                    <w:rPr>
                      <w:rFonts w:ascii="Arial" w:hAnsi="Arial" w:cs="Arial"/>
                      <w:sz w:val="20"/>
                      <w:szCs w:val="20"/>
                    </w:rPr>
                    <w:t>Providing Christmas gifts for kids at the Christian Activity Center in St. Louis.</w:t>
                  </w:r>
                  <w:proofErr w:type="gramEnd"/>
                  <w:r>
                    <w:rPr>
                      <w:rFonts w:ascii="Arial" w:hAnsi="Arial" w:cs="Arial"/>
                      <w:sz w:val="20"/>
                      <w:szCs w:val="20"/>
                    </w:rPr>
                    <w:t xml:space="preserve"> If you or your church would like to provide Christmas gifts for one or more of the kids, please call the center to get a list. The number there is 618-874-5615. Gifts </w:t>
                  </w:r>
                  <w:proofErr w:type="gramStart"/>
                  <w:r>
                    <w:rPr>
                      <w:rFonts w:ascii="Arial" w:hAnsi="Arial" w:cs="Arial"/>
                      <w:sz w:val="20"/>
                      <w:szCs w:val="20"/>
                    </w:rPr>
                    <w:t>can be dropped off</w:t>
                  </w:r>
                  <w:proofErr w:type="gramEnd"/>
                  <w:r>
                    <w:rPr>
                      <w:rFonts w:ascii="Arial" w:hAnsi="Arial" w:cs="Arial"/>
                      <w:sz w:val="20"/>
                      <w:szCs w:val="20"/>
                    </w:rPr>
                    <w:t xml:space="preserve"> at the UBA Office. We will have a deadline in next month’s newsletter.</w:t>
                  </w:r>
                </w:p>
                <w:p w:rsidR="00140D17" w:rsidRPr="00411385" w:rsidRDefault="00140D17" w:rsidP="00BC7726">
                  <w:pPr>
                    <w:jc w:val="both"/>
                    <w:rPr>
                      <w:rFonts w:ascii="Arial" w:hAnsi="Arial" w:cs="Arial"/>
                      <w:sz w:val="20"/>
                      <w:szCs w:val="20"/>
                    </w:rPr>
                  </w:pPr>
                </w:p>
                <w:p w:rsidR="00502974" w:rsidRDefault="00502974" w:rsidP="00BC7726">
                  <w:pPr>
                    <w:jc w:val="both"/>
                    <w:rPr>
                      <w:rFonts w:ascii="Arial" w:hAnsi="Arial" w:cs="Arial"/>
                    </w:rPr>
                  </w:pPr>
                </w:p>
                <w:p w:rsidR="00502974" w:rsidRPr="00502974" w:rsidRDefault="00502974" w:rsidP="00BC7726">
                  <w:pPr>
                    <w:jc w:val="both"/>
                    <w:rPr>
                      <w:rFonts w:ascii="Arial" w:hAnsi="Arial" w:cs="Arial"/>
                    </w:rPr>
                  </w:pPr>
                </w:p>
                <w:p w:rsidR="00502974" w:rsidRPr="00502974" w:rsidRDefault="00502974" w:rsidP="00BC7726">
                  <w:pPr>
                    <w:jc w:val="both"/>
                    <w:rPr>
                      <w:rFonts w:ascii="Arial" w:hAnsi="Arial" w:cs="Arial"/>
                      <w:b/>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Pr="00D67FAF" w:rsidRDefault="00D67FAF" w:rsidP="00BC7726">
                  <w:pPr>
                    <w:jc w:val="both"/>
                    <w:rPr>
                      <w:rFonts w:ascii="Arial" w:hAnsi="Arial" w:cs="Arial"/>
                    </w:rPr>
                  </w:pPr>
                </w:p>
                <w:p w:rsidR="00AB155D" w:rsidRDefault="00AB155D" w:rsidP="00AB155D">
                  <w:pPr>
                    <w:jc w:val="both"/>
                    <w:rPr>
                      <w:rFonts w:ascii="Arial" w:hAnsi="Arial" w:cs="Arial"/>
                      <w:b/>
                    </w:rPr>
                  </w:pPr>
                </w:p>
                <w:p w:rsidR="00B663D9" w:rsidRDefault="00B663D9" w:rsidP="00AB155D">
                  <w:pPr>
                    <w:jc w:val="both"/>
                    <w:rPr>
                      <w:rFonts w:ascii="Arial" w:hAnsi="Arial" w:cs="Arial"/>
                      <w:b/>
                    </w:rPr>
                  </w:pPr>
                </w:p>
                <w:p w:rsidR="00AB155D" w:rsidRPr="0028292F" w:rsidRDefault="00AB155D" w:rsidP="0094373D">
                  <w:pPr>
                    <w:jc w:val="both"/>
                    <w:rPr>
                      <w:rFonts w:ascii="Arial" w:hAnsi="Arial" w:cs="Arial"/>
                      <w:b/>
                    </w:rPr>
                  </w:pPr>
                </w:p>
                <w:p w:rsidR="000029AD" w:rsidRPr="000029AD" w:rsidRDefault="000029AD" w:rsidP="000029AD">
                  <w:pPr>
                    <w:rPr>
                      <w:rFonts w:ascii="Arial" w:hAnsi="Arial" w:cs="Arial"/>
                      <w:b/>
                    </w:rPr>
                  </w:pPr>
                </w:p>
                <w:p w:rsidR="000029AD" w:rsidRDefault="000029AD"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177C97" w:rsidRDefault="00177C97" w:rsidP="00C60BC1">
                  <w:pPr>
                    <w:jc w:val="both"/>
                    <w:rPr>
                      <w:rFonts w:ascii="Arial" w:hAnsi="Arial" w:cs="Arial"/>
                      <w:b/>
                    </w:rPr>
                  </w:pPr>
                </w:p>
                <w:p w:rsidR="008F7959" w:rsidRDefault="008F7959" w:rsidP="00C60BC1">
                  <w:pPr>
                    <w:jc w:val="both"/>
                    <w:rPr>
                      <w:rFonts w:ascii="Arial" w:hAnsi="Arial" w:cs="Arial"/>
                      <w:b/>
                    </w:rPr>
                  </w:pPr>
                </w:p>
                <w:p w:rsidR="008F7959" w:rsidRDefault="008F7959" w:rsidP="00C60BC1">
                  <w:pPr>
                    <w:jc w:val="both"/>
                    <w:rPr>
                      <w:rFonts w:ascii="Arial" w:hAnsi="Arial" w:cs="Arial"/>
                      <w:b/>
                    </w:rPr>
                  </w:pP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00FB6B6B">
        <w:rPr>
          <w:rFonts w:ascii="Arial" w:eastAsia="Times New Roman" w:hAnsi="Arial" w:cs="Arial"/>
          <w:noProof/>
          <w:color w:val="222222"/>
          <w:sz w:val="24"/>
          <w:szCs w:val="24"/>
        </w:rPr>
        <w:drawing>
          <wp:anchor distT="0" distB="0" distL="114300" distR="114300" simplePos="0" relativeHeight="253531136" behindDoc="0" locked="0" layoutInCell="1" allowOverlap="1">
            <wp:simplePos x="0" y="0"/>
            <wp:positionH relativeFrom="column">
              <wp:posOffset>4290695</wp:posOffset>
            </wp:positionH>
            <wp:positionV relativeFrom="paragraph">
              <wp:posOffset>-374650</wp:posOffset>
            </wp:positionV>
            <wp:extent cx="1149985" cy="775970"/>
            <wp:effectExtent l="19050" t="0" r="0" b="0"/>
            <wp:wrapSquare wrapText="bothSides"/>
            <wp:docPr id="7" name="Picture 7" descr="http://download.churchart.com/artlinelibrary/p/pa/pantry_1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wnload.churchart.com/artlinelibrary/p/pa/pantry_10441.jpg"/>
                    <pic:cNvPicPr>
                      <a:picLocks noChangeAspect="1" noChangeArrowheads="1"/>
                    </pic:cNvPicPr>
                  </pic:nvPicPr>
                  <pic:blipFill>
                    <a:blip r:embed="rId9" cstate="print"/>
                    <a:srcRect/>
                    <a:stretch>
                      <a:fillRect/>
                    </a:stretch>
                  </pic:blipFill>
                  <pic:spPr bwMode="auto">
                    <a:xfrm>
                      <a:off x="0" y="0"/>
                      <a:ext cx="1149985" cy="775970"/>
                    </a:xfrm>
                    <a:prstGeom prst="rect">
                      <a:avLst/>
                    </a:prstGeom>
                    <a:noFill/>
                    <a:ln w="9525">
                      <a:noFill/>
                      <a:miter lim="800000"/>
                      <a:headEnd/>
                      <a:tailEnd/>
                    </a:ln>
                  </pic:spPr>
                </pic:pic>
              </a:graphicData>
            </a:graphic>
          </wp:anchor>
        </w:drawing>
      </w:r>
      <w:r w:rsidR="00913357">
        <w:rPr>
          <w:noProof/>
        </w:rPr>
        <w:drawing>
          <wp:anchor distT="0" distB="0" distL="114300" distR="114300" simplePos="0" relativeHeight="253527040" behindDoc="0" locked="0" layoutInCell="1" allowOverlap="1">
            <wp:simplePos x="0" y="0"/>
            <wp:positionH relativeFrom="column">
              <wp:posOffset>229235</wp:posOffset>
            </wp:positionH>
            <wp:positionV relativeFrom="paragraph">
              <wp:posOffset>82550</wp:posOffset>
            </wp:positionV>
            <wp:extent cx="1821815" cy="552450"/>
            <wp:effectExtent l="19050" t="0" r="6985" b="0"/>
            <wp:wrapSquare wrapText="bothSides"/>
            <wp:docPr id="2" name="Picture 1" descr="http://cytglobal.com/programs/wp-content/uploads/2012/10/OCCGeneric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ytglobal.com/programs/wp-content/uploads/2012/10/OCCGenericBanner.jpg"/>
                    <pic:cNvPicPr>
                      <a:picLocks noChangeAspect="1" noChangeArrowheads="1"/>
                    </pic:cNvPicPr>
                  </pic:nvPicPr>
                  <pic:blipFill>
                    <a:blip r:embed="rId10" cstate="print"/>
                    <a:srcRect/>
                    <a:stretch>
                      <a:fillRect/>
                    </a:stretch>
                  </pic:blipFill>
                  <pic:spPr bwMode="auto">
                    <a:xfrm>
                      <a:off x="0" y="0"/>
                      <a:ext cx="1821815" cy="552450"/>
                    </a:xfrm>
                    <a:prstGeom prst="rect">
                      <a:avLst/>
                    </a:prstGeom>
                    <a:noFill/>
                    <a:ln w="9525">
                      <a:noFill/>
                      <a:miter lim="800000"/>
                      <a:headEnd/>
                      <a:tailEnd/>
                    </a:ln>
                  </pic:spPr>
                </pic:pic>
              </a:graphicData>
            </a:graphic>
          </wp:anchor>
        </w:drawing>
      </w:r>
      <w:r w:rsidR="0041338B" w:rsidRPr="0041338B">
        <w:rPr>
          <w:noProof/>
        </w:rPr>
        <w:pict>
          <v:shape id="_x0000_s191542" type="#_x0000_t32" style="position:absolute;margin-left:248.75pt;margin-top:-37.95pt;width:0;height:757.75pt;z-index:253473792;mso-position-horizontal-relative:text;mso-position-vertical-relative:text" o:connectortype="straight">
            <w10:wrap type="square"/>
          </v:shape>
        </w:pict>
      </w:r>
      <w:r w:rsidR="0041338B" w:rsidRPr="004133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margin-left:-20.95pt;margin-top:-32.95pt;width:195.25pt;height:17.4pt;z-index:252507136;mso-position-horizontal-relative:text;mso-position-vertical-relative:text">
            <v:shadow on="t" opacity="52429f"/>
            <v:textpath style="font-family:&quot;Arial Black&quot;;font-size:20pt;font-style:italic;v-text-kern:t" trim="t" fitpath="t" string="Mission Opportunities"/>
            <w10:wrap type="square"/>
          </v:shape>
        </w:pict>
      </w:r>
      <w:r w:rsidR="00F73DA6" w:rsidRPr="007126E2">
        <w:rPr>
          <w:rFonts w:ascii="Tahoma" w:eastAsia="Times New Roman" w:hAnsi="Tahoma" w:cs="Tahoma"/>
        </w:rPr>
        <w:br/>
      </w:r>
    </w:p>
    <w:p w:rsidR="005A6B4B" w:rsidRPr="005A6B4B" w:rsidRDefault="005A6B4B" w:rsidP="005A6B4B">
      <w:pPr>
        <w:shd w:val="clear" w:color="auto" w:fill="F1F1F1"/>
        <w:spacing w:line="0" w:lineRule="auto"/>
        <w:jc w:val="center"/>
        <w:textAlignment w:val="center"/>
        <w:rPr>
          <w:rFonts w:ascii="Arial" w:eastAsia="Times New Roman" w:hAnsi="Arial" w:cs="Arial"/>
          <w:color w:val="222222"/>
          <w:sz w:val="24"/>
          <w:szCs w:val="24"/>
        </w:rPr>
      </w:pPr>
    </w:p>
    <w:p w:rsidR="007A109E" w:rsidRPr="007A109E" w:rsidRDefault="005E1FA7" w:rsidP="007A109E">
      <w:pPr>
        <w:spacing w:line="240" w:lineRule="auto"/>
        <w:rPr>
          <w:rFonts w:ascii="Arial" w:eastAsia="Times New Roman" w:hAnsi="Arial" w:cs="Arial"/>
          <w:color w:val="222222"/>
          <w:sz w:val="24"/>
          <w:szCs w:val="24"/>
        </w:rPr>
      </w:pPr>
      <w:r>
        <w:rPr>
          <w:noProof/>
        </w:rPr>
        <w:pict>
          <v:shape id="_x0000_s191595" type="#_x0000_t32" style="position:absolute;margin-left:353.2pt;margin-top:58.35pt;width:273.8pt;height:0;z-index:253554688" o:connectortype="straight"/>
        </w:pict>
      </w:r>
      <w:r w:rsidR="00CF2818">
        <w:rPr>
          <w:noProof/>
          <w:lang w:eastAsia="zh-TW"/>
        </w:rPr>
        <w:pict>
          <v:shape id="_x0000_s191569" type="#_x0000_t202" style="position:absolute;margin-left:622.5pt;margin-top:64.95pt;width:272.05pt;height:50.85pt;z-index:253523968;mso-height-percent:200;mso-height-percent:200;mso-width-relative:margin;mso-height-relative:margin" stroked="f">
            <v:textbox style="mso-next-textbox:#_x0000_s191569;mso-fit-shape-to-text:t">
              <w:txbxContent>
                <w:p w:rsidR="00835F5F" w:rsidRPr="00835F5F" w:rsidRDefault="00835F5F" w:rsidP="007F078C">
                  <w:pPr>
                    <w:jc w:val="center"/>
                    <w:rPr>
                      <w:rFonts w:ascii="Arial" w:hAnsi="Arial" w:cs="Arial"/>
                    </w:rPr>
                  </w:pPr>
                  <w:r w:rsidRPr="00835F5F">
                    <w:rPr>
                      <w:rFonts w:ascii="Arial" w:hAnsi="Arial" w:cs="Arial"/>
                      <w:b/>
                    </w:rPr>
                    <w:t>Annual Book of Reports</w:t>
                  </w:r>
                  <w:r w:rsidRPr="00835F5F">
                    <w:rPr>
                      <w:rFonts w:ascii="Arial" w:hAnsi="Arial" w:cs="Arial"/>
                    </w:rPr>
                    <w:t>:</w:t>
                  </w:r>
                </w:p>
                <w:p w:rsidR="00835F5F" w:rsidRPr="00835F5F" w:rsidRDefault="00835F5F">
                  <w:pPr>
                    <w:rPr>
                      <w:rFonts w:ascii="Arial" w:hAnsi="Arial" w:cs="Arial"/>
                    </w:rPr>
                  </w:pPr>
                  <w:r w:rsidRPr="00835F5F">
                    <w:rPr>
                      <w:rFonts w:ascii="Arial" w:hAnsi="Arial" w:cs="Arial"/>
                    </w:rPr>
                    <w:t xml:space="preserve">We are asking all Department Heads to please turn in their annual reports by September </w:t>
                  </w:r>
                  <w:proofErr w:type="gramStart"/>
                  <w:r w:rsidRPr="00835F5F">
                    <w:rPr>
                      <w:rFonts w:ascii="Arial" w:hAnsi="Arial" w:cs="Arial"/>
                    </w:rPr>
                    <w:t>28th</w:t>
                  </w:r>
                  <w:proofErr w:type="gramEnd"/>
                  <w:r w:rsidRPr="00835F5F">
                    <w:rPr>
                      <w:rFonts w:ascii="Arial" w:hAnsi="Arial" w:cs="Arial"/>
                    </w:rPr>
                    <w:t>.</w:t>
                  </w:r>
                </w:p>
              </w:txbxContent>
            </v:textbox>
            <w10:wrap type="square"/>
          </v:shape>
        </w:pict>
      </w:r>
      <w:r w:rsidR="0041338B" w:rsidRPr="0041338B">
        <w:rPr>
          <w:noProof/>
          <w:lang w:eastAsia="zh-TW"/>
        </w:rPr>
        <w:pict>
          <v:shape id="_x0000_s191577" type="#_x0000_t202" style="position:absolute;margin-left:-7.9pt;margin-top:9.85pt;width:266.75pt;height:132.1pt;z-index:253530112;mso-width-relative:margin;mso-height-relative:margin" stroked="f">
            <v:textbox style="mso-next-textbox:#_x0000_s191577">
              <w:txbxContent>
                <w:p w:rsidR="0032237E" w:rsidRDefault="0032237E" w:rsidP="00DB5EF8">
                  <w:pPr>
                    <w:jc w:val="both"/>
                  </w:pPr>
                  <w:r>
                    <w:t xml:space="preserve">At this time, the COPE food pantry is asking for donations of dry beans (1 lb.) and canned fruit (16-20 oz.) If you can </w:t>
                  </w:r>
                  <w:proofErr w:type="gramStart"/>
                  <w:r>
                    <w:t>help out</w:t>
                  </w:r>
                  <w:proofErr w:type="gramEnd"/>
                  <w:r w:rsidR="00DB5EF8">
                    <w:t xml:space="preserve"> with these items, please drop them </w:t>
                  </w:r>
                  <w:r>
                    <w:t>off at COPE</w:t>
                  </w:r>
                  <w:r w:rsidR="00DB5EF8">
                    <w:t>, 1013 North Ave., Metropolis.  The pantry is open 9:00am-3:00pm on Monday, Wednesday and Friday. If you would like to make a monetary donation towards the purchase of needed items, please mail a check to COPE, P.O. Box 761, Metropolis.</w:t>
                  </w:r>
                </w:p>
              </w:txbxContent>
            </v:textbox>
            <w10:wrap type="square"/>
          </v:shape>
        </w:pict>
      </w:r>
    </w:p>
    <w:p w:rsidR="00E60EBB" w:rsidRPr="00E60EBB" w:rsidRDefault="00E60EBB" w:rsidP="00E60EBB">
      <w:pPr>
        <w:spacing w:line="240" w:lineRule="auto"/>
        <w:rPr>
          <w:rFonts w:ascii="Arial" w:eastAsia="Times New Roman" w:hAnsi="Arial" w:cs="Arial"/>
          <w:color w:val="222222"/>
          <w:sz w:val="24"/>
          <w:szCs w:val="24"/>
        </w:rPr>
      </w:pPr>
    </w:p>
    <w:p w:rsidR="00474C32" w:rsidRPr="007558FC" w:rsidRDefault="00FE63B2" w:rsidP="00647FBE">
      <w:pPr>
        <w:ind w:left="-900"/>
      </w:pPr>
      <w:bookmarkStart w:id="0" w:name="_GoBack"/>
      <w:r>
        <w:rPr>
          <w:noProof/>
        </w:rPr>
        <w:drawing>
          <wp:anchor distT="0" distB="0" distL="114300" distR="114300" simplePos="0" relativeHeight="253544448" behindDoc="0" locked="0" layoutInCell="1" allowOverlap="1">
            <wp:simplePos x="0" y="0"/>
            <wp:positionH relativeFrom="column">
              <wp:posOffset>1917700</wp:posOffset>
            </wp:positionH>
            <wp:positionV relativeFrom="paragraph">
              <wp:posOffset>4368165</wp:posOffset>
            </wp:positionV>
            <wp:extent cx="1465580" cy="1541145"/>
            <wp:effectExtent l="19050" t="0" r="1270" b="0"/>
            <wp:wrapSquare wrapText="bothSides"/>
            <wp:docPr id="4" name="Picture 4" descr="C:\Users\Beverly\Downloads\columbus_854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erly\Downloads\columbus_8547c.jpg"/>
                    <pic:cNvPicPr>
                      <a:picLocks noChangeAspect="1" noChangeArrowheads="1"/>
                    </pic:cNvPicPr>
                  </pic:nvPicPr>
                  <pic:blipFill>
                    <a:blip r:embed="rId11" cstate="print"/>
                    <a:srcRect/>
                    <a:stretch>
                      <a:fillRect/>
                    </a:stretch>
                  </pic:blipFill>
                  <pic:spPr bwMode="auto">
                    <a:xfrm>
                      <a:off x="0" y="0"/>
                      <a:ext cx="1465580" cy="1541145"/>
                    </a:xfrm>
                    <a:prstGeom prst="rect">
                      <a:avLst/>
                    </a:prstGeom>
                    <a:noFill/>
                    <a:ln w="9525">
                      <a:noFill/>
                      <a:miter lim="800000"/>
                      <a:headEnd/>
                      <a:tailEnd/>
                    </a:ln>
                  </pic:spPr>
                </pic:pic>
              </a:graphicData>
            </a:graphic>
          </wp:anchor>
        </w:drawing>
      </w:r>
      <w:r w:rsidR="007C4A25">
        <w:rPr>
          <w:noProof/>
        </w:rPr>
        <w:drawing>
          <wp:anchor distT="0" distB="0" distL="114300" distR="114300" simplePos="0" relativeHeight="253537280" behindDoc="0" locked="0" layoutInCell="1" allowOverlap="1">
            <wp:simplePos x="0" y="0"/>
            <wp:positionH relativeFrom="column">
              <wp:posOffset>-2392045</wp:posOffset>
            </wp:positionH>
            <wp:positionV relativeFrom="paragraph">
              <wp:posOffset>897255</wp:posOffset>
            </wp:positionV>
            <wp:extent cx="1064895" cy="673735"/>
            <wp:effectExtent l="19050" t="0" r="1905" b="0"/>
            <wp:wrapSquare wrapText="bothSides"/>
            <wp:docPr id="5" name="Picture 7" descr="http://www.lakesidechristian.com/portals/0/hompage/smallboxes/lovepackagessmall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kesidechristian.com/portals/0/hompage/smallboxes/lovepackagessmallbox.jpg"/>
                    <pic:cNvPicPr>
                      <a:picLocks noChangeAspect="1" noChangeArrowheads="1"/>
                    </pic:cNvPicPr>
                  </pic:nvPicPr>
                  <pic:blipFill>
                    <a:blip r:embed="rId12" cstate="print"/>
                    <a:srcRect/>
                    <a:stretch>
                      <a:fillRect/>
                    </a:stretch>
                  </pic:blipFill>
                  <pic:spPr bwMode="auto">
                    <a:xfrm>
                      <a:off x="0" y="0"/>
                      <a:ext cx="1064895" cy="673735"/>
                    </a:xfrm>
                    <a:prstGeom prst="rect">
                      <a:avLst/>
                    </a:prstGeom>
                    <a:noFill/>
                    <a:ln w="9525">
                      <a:noFill/>
                      <a:miter lim="800000"/>
                      <a:headEnd/>
                      <a:tailEnd/>
                    </a:ln>
                  </pic:spPr>
                </pic:pic>
              </a:graphicData>
            </a:graphic>
          </wp:anchor>
        </w:drawing>
      </w:r>
      <w:r w:rsidR="007C4A25">
        <w:rPr>
          <w:noProof/>
        </w:rPr>
        <w:pict>
          <v:shape id="_x0000_s191576" type="#_x0000_t202" style="position:absolute;left:0;text-align:left;margin-left:-272.35pt;margin-top:71.75pt;width:275.2pt;height:166.55pt;z-index:253528064;mso-position-horizontal-relative:text;mso-position-vertical-relative:text;mso-width-relative:margin;mso-height-relative:margin" stroked="f">
            <v:textbox style="mso-next-textbox:#_x0000_s191576">
              <w:txbxContent>
                <w:p w:rsidR="001E31B8" w:rsidRDefault="001E31B8" w:rsidP="00913357">
                  <w:pPr>
                    <w:jc w:val="center"/>
                    <w:rPr>
                      <w:b/>
                      <w:sz w:val="24"/>
                      <w:szCs w:val="24"/>
                    </w:rPr>
                  </w:pPr>
                </w:p>
                <w:p w:rsidR="001E31B8" w:rsidRDefault="001E31B8" w:rsidP="00913357">
                  <w:pPr>
                    <w:jc w:val="center"/>
                    <w:rPr>
                      <w:b/>
                      <w:sz w:val="24"/>
                      <w:szCs w:val="24"/>
                    </w:rPr>
                  </w:pPr>
                </w:p>
                <w:p w:rsidR="005E1FA7" w:rsidRDefault="005E1FA7" w:rsidP="00913357">
                  <w:pPr>
                    <w:jc w:val="center"/>
                    <w:rPr>
                      <w:b/>
                      <w:sz w:val="24"/>
                      <w:szCs w:val="24"/>
                    </w:rPr>
                  </w:pPr>
                </w:p>
                <w:p w:rsidR="00913357" w:rsidRPr="00E85D2C" w:rsidRDefault="00913357" w:rsidP="00913357">
                  <w:pPr>
                    <w:jc w:val="center"/>
                    <w:rPr>
                      <w:b/>
                      <w:sz w:val="24"/>
                      <w:szCs w:val="24"/>
                    </w:rPr>
                  </w:pPr>
                  <w:r w:rsidRPr="00E85D2C">
                    <w:rPr>
                      <w:b/>
                      <w:sz w:val="24"/>
                      <w:szCs w:val="24"/>
                    </w:rPr>
                    <w:t>One-Day Mission Trip to Eagles Nest, Butler, IL</w:t>
                  </w:r>
                </w:p>
                <w:p w:rsidR="00913357" w:rsidRDefault="00913357" w:rsidP="00913357">
                  <w:pPr>
                    <w:jc w:val="center"/>
                    <w:rPr>
                      <w:b/>
                    </w:rPr>
                  </w:pPr>
                  <w:r w:rsidRPr="00E85D2C">
                    <w:rPr>
                      <w:b/>
                    </w:rPr>
                    <w:t>Monday, October 5th</w:t>
                  </w:r>
                </w:p>
                <w:p w:rsidR="00913357" w:rsidRDefault="00913357" w:rsidP="00913357">
                  <w:pPr>
                    <w:jc w:val="center"/>
                    <w:rPr>
                      <w:b/>
                    </w:rPr>
                  </w:pPr>
                  <w:proofErr w:type="gramStart"/>
                  <w:r>
                    <w:rPr>
                      <w:b/>
                    </w:rPr>
                    <w:t>Leaving UBA Office at 6:00 a.m.</w:t>
                  </w:r>
                  <w:proofErr w:type="gramEnd"/>
                </w:p>
                <w:p w:rsidR="00913357" w:rsidRPr="00E85D2C" w:rsidRDefault="00913357" w:rsidP="00913357">
                  <w:pPr>
                    <w:jc w:val="center"/>
                    <w:rPr>
                      <w:b/>
                    </w:rPr>
                  </w:pPr>
                  <w:proofErr w:type="gramStart"/>
                  <w:r>
                    <w:rPr>
                      <w:b/>
                    </w:rPr>
                    <w:t>Returning around 8:00 p.m.</w:t>
                  </w:r>
                  <w:proofErr w:type="gramEnd"/>
                </w:p>
                <w:p w:rsidR="00913357" w:rsidRDefault="00913357" w:rsidP="0032237E">
                  <w:pPr>
                    <w:jc w:val="both"/>
                  </w:pPr>
                  <w:r>
                    <w:t xml:space="preserve">We will be taking a group to sort literature. To reserve a seat on the van, please call our office. We only have </w:t>
                  </w:r>
                  <w:proofErr w:type="gramStart"/>
                  <w:r>
                    <w:t>2</w:t>
                  </w:r>
                  <w:proofErr w:type="gramEnd"/>
                  <w:r>
                    <w:t xml:space="preserve"> seats </w:t>
                  </w:r>
                  <w:r w:rsidR="0032237E">
                    <w:t>open at this time.</w:t>
                  </w:r>
                </w:p>
              </w:txbxContent>
            </v:textbox>
            <w10:wrap type="square"/>
          </v:shape>
        </w:pict>
      </w:r>
      <w:r w:rsidR="007C4A25">
        <w:rPr>
          <w:noProof/>
          <w:lang w:eastAsia="zh-TW"/>
        </w:rPr>
        <w:pict>
          <v:shape id="_x0000_s191584" type="#_x0000_t202" style="position:absolute;left:0;text-align:left;margin-left:-277.45pt;margin-top:266.4pt;width:275.2pt;height:150.4pt;z-index:253541376;mso-position-horizontal-relative:text;mso-position-vertical-relative:text;mso-width-relative:margin;mso-height-relative:margin" fillcolor="#d8d8d8 [2732]">
            <v:textbox style="mso-next-textbox:#_x0000_s191584">
              <w:txbxContent>
                <w:p w:rsidR="00F10F6E" w:rsidRPr="00F10F6E" w:rsidRDefault="00F10F6E" w:rsidP="00F10F6E">
                  <w:pPr>
                    <w:jc w:val="center"/>
                    <w:rPr>
                      <w:b/>
                      <w:i/>
                      <w:sz w:val="24"/>
                      <w:szCs w:val="24"/>
                    </w:rPr>
                  </w:pPr>
                  <w:r w:rsidRPr="00F10F6E">
                    <w:rPr>
                      <w:b/>
                      <w:i/>
                      <w:sz w:val="24"/>
                      <w:szCs w:val="24"/>
                    </w:rPr>
                    <w:t>SPECIAL THANKS!</w:t>
                  </w:r>
                </w:p>
                <w:p w:rsidR="00F10F6E" w:rsidRDefault="00F10F6E" w:rsidP="00F10F6E">
                  <w:pPr>
                    <w:jc w:val="both"/>
                  </w:pPr>
                  <w:r>
                    <w:t xml:space="preserve">We would like to thank each individual and church that donated items for the Baptist Children’s Home Fall Festival auctions! Our collection was the best </w:t>
                  </w:r>
                  <w:r w:rsidR="00D96A8F">
                    <w:t xml:space="preserve">we have received </w:t>
                  </w:r>
                  <w:r>
                    <w:t>to date and required the use of the Dixon Springs church van to hold all of the items for delivery to the children’s home! We would also like to thank Faye Bowman, from Dixon Springs, for organizing and delivering each year!</w:t>
                  </w:r>
                </w:p>
              </w:txbxContent>
            </v:textbox>
            <w10:wrap type="square"/>
          </v:shape>
        </w:pict>
      </w:r>
      <w:r w:rsidR="007C4A25">
        <w:rPr>
          <w:noProof/>
          <w:lang w:eastAsia="zh-TW"/>
        </w:rPr>
        <w:pict>
          <v:shape id="_x0000_s191533" type="#_x0000_t202" style="position:absolute;left:0;text-align:left;margin-left:-551.2pt;margin-top:366.5pt;width:268.6pt;height:232pt;z-index:253472768;mso-height-percent:200;mso-position-horizontal-relative:text;mso-position-vertical-relative:text;mso-height-percent:200;mso-width-relative:margin;mso-height-relative:margin" stroked="f">
            <v:textbox style="mso-next-textbox:#_x0000_s191533;mso-fit-shape-to-text:t">
              <w:txbxContent>
                <w:p w:rsidR="004E5F46" w:rsidRPr="008A7C41" w:rsidRDefault="004E5F46" w:rsidP="00535B16">
                  <w:pPr>
                    <w:jc w:val="both"/>
                    <w:rPr>
                      <w:rFonts w:ascii="Arial" w:hAnsi="Arial" w:cs="Arial"/>
                    </w:rPr>
                  </w:pPr>
                  <w:r w:rsidRPr="008A7C41">
                    <w:rPr>
                      <w:rFonts w:ascii="Arial" w:hAnsi="Arial" w:cs="Arial"/>
                      <w:sz w:val="20"/>
                      <w:szCs w:val="20"/>
                    </w:rPr>
                    <w:t xml:space="preserve">Youth Encounter is an evangelistic opportunity for hundreds of students to </w:t>
                  </w:r>
                  <w:proofErr w:type="gramStart"/>
                  <w:r w:rsidRPr="008A7C41">
                    <w:rPr>
                      <w:rFonts w:ascii="Arial" w:hAnsi="Arial" w:cs="Arial"/>
                      <w:sz w:val="20"/>
                      <w:szCs w:val="20"/>
                    </w:rPr>
                    <w:t>be led</w:t>
                  </w:r>
                  <w:proofErr w:type="gramEnd"/>
                  <w:r w:rsidRPr="008A7C41">
                    <w:rPr>
                      <w:rFonts w:ascii="Arial" w:hAnsi="Arial" w:cs="Arial"/>
                      <w:sz w:val="20"/>
                      <w:szCs w:val="20"/>
                    </w:rPr>
                    <w:t xml:space="preserve"> in worship by up and coming Christian artists, while being inspired and challenged by some of the top student ministry speakers in the country. Student leaders should seize this opportunity to attract students in need of Christ, but also being confident that the event will benefit their entire group.</w:t>
                  </w:r>
                  <w:r w:rsidR="008A7C41" w:rsidRPr="008A7C41">
                    <w:rPr>
                      <w:rFonts w:ascii="Arial" w:hAnsi="Arial" w:cs="Arial"/>
                      <w:sz w:val="20"/>
                      <w:szCs w:val="20"/>
                    </w:rPr>
                    <w:t xml:space="preserve"> Featured this year </w:t>
                  </w:r>
                  <w:proofErr w:type="gramStart"/>
                  <w:r w:rsidR="008A7C41" w:rsidRPr="008A7C41">
                    <w:rPr>
                      <w:rFonts w:ascii="Arial" w:hAnsi="Arial" w:cs="Arial"/>
                      <w:sz w:val="20"/>
                      <w:szCs w:val="20"/>
                    </w:rPr>
                    <w:t>are:</w:t>
                  </w:r>
                  <w:proofErr w:type="gramEnd"/>
                  <w:r w:rsidR="008A7C41" w:rsidRPr="008A7C41">
                    <w:rPr>
                      <w:rFonts w:ascii="Arial" w:hAnsi="Arial" w:cs="Arial"/>
                      <w:sz w:val="20"/>
                      <w:szCs w:val="20"/>
                    </w:rPr>
                    <w:t xml:space="preserve"> 321 </w:t>
                  </w:r>
                  <w:proofErr w:type="spellStart"/>
                  <w:r w:rsidR="008A7C41" w:rsidRPr="008A7C41">
                    <w:rPr>
                      <w:rFonts w:ascii="Arial" w:hAnsi="Arial" w:cs="Arial"/>
                      <w:sz w:val="20"/>
                      <w:szCs w:val="20"/>
                    </w:rPr>
                    <w:t>Improv</w:t>
                  </w:r>
                  <w:proofErr w:type="spellEnd"/>
                  <w:r w:rsidR="008A7C41" w:rsidRPr="008A7C41">
                    <w:rPr>
                      <w:rFonts w:ascii="Arial" w:hAnsi="Arial" w:cs="Arial"/>
                      <w:sz w:val="20"/>
                      <w:szCs w:val="20"/>
                    </w:rPr>
                    <w:t xml:space="preserve">, David Nasser, Jordan and </w:t>
                  </w:r>
                  <w:proofErr w:type="spellStart"/>
                  <w:r w:rsidR="008A7C41" w:rsidRPr="008A7C41">
                    <w:rPr>
                      <w:rFonts w:ascii="Arial" w:hAnsi="Arial" w:cs="Arial"/>
                      <w:sz w:val="20"/>
                      <w:szCs w:val="20"/>
                    </w:rPr>
                    <w:t>Jessa</w:t>
                  </w:r>
                  <w:proofErr w:type="spellEnd"/>
                  <w:r w:rsidR="008A7C41" w:rsidRPr="008A7C41">
                    <w:rPr>
                      <w:rFonts w:ascii="Arial" w:hAnsi="Arial" w:cs="Arial"/>
                      <w:sz w:val="20"/>
                      <w:szCs w:val="20"/>
                    </w:rPr>
                    <w:t xml:space="preserve"> Anderson, </w:t>
                  </w:r>
                  <w:proofErr w:type="spellStart"/>
                  <w:r w:rsidR="008A7C41" w:rsidRPr="008A7C41">
                    <w:rPr>
                      <w:rFonts w:ascii="Arial" w:hAnsi="Arial" w:cs="Arial"/>
                      <w:sz w:val="20"/>
                      <w:szCs w:val="20"/>
                    </w:rPr>
                    <w:t>Shuree</w:t>
                  </w:r>
                  <w:proofErr w:type="spellEnd"/>
                  <w:r w:rsidR="008A7C41" w:rsidRPr="008A7C41">
                    <w:rPr>
                      <w:rFonts w:ascii="Arial" w:hAnsi="Arial" w:cs="Arial"/>
                      <w:sz w:val="20"/>
                      <w:szCs w:val="20"/>
                    </w:rPr>
                    <w:t xml:space="preserve"> Rivera, The Great Romance.</w:t>
                  </w:r>
                </w:p>
                <w:p w:rsidR="009E4233" w:rsidRPr="008A7C41" w:rsidRDefault="009E4233" w:rsidP="00535B16">
                  <w:pPr>
                    <w:jc w:val="both"/>
                    <w:rPr>
                      <w:rFonts w:ascii="Arial" w:hAnsi="Arial" w:cs="Arial"/>
                      <w:sz w:val="20"/>
                      <w:szCs w:val="20"/>
                    </w:rPr>
                  </w:pPr>
                  <w:r w:rsidRPr="008A7C41">
                    <w:rPr>
                      <w:rFonts w:ascii="Arial" w:hAnsi="Arial" w:cs="Arial"/>
                      <w:sz w:val="20"/>
                      <w:szCs w:val="20"/>
                    </w:rPr>
                    <w:t xml:space="preserve">The nearest </w:t>
                  </w:r>
                  <w:r w:rsidR="004E5F46" w:rsidRPr="008A7C41">
                    <w:rPr>
                      <w:rFonts w:ascii="Arial" w:hAnsi="Arial" w:cs="Arial"/>
                      <w:sz w:val="20"/>
                      <w:szCs w:val="20"/>
                    </w:rPr>
                    <w:t xml:space="preserve">location for Youth Encounter is </w:t>
                  </w:r>
                  <w:r w:rsidRPr="008A7C41">
                    <w:rPr>
                      <w:rFonts w:ascii="Arial" w:hAnsi="Arial" w:cs="Arial"/>
                      <w:sz w:val="20"/>
                      <w:szCs w:val="20"/>
                    </w:rPr>
                    <w:t xml:space="preserve">Logan Street Baptist Church in Mt. Vernon, IL. It </w:t>
                  </w:r>
                  <w:proofErr w:type="gramStart"/>
                  <w:r w:rsidRPr="008A7C41">
                    <w:rPr>
                      <w:rFonts w:ascii="Arial" w:hAnsi="Arial" w:cs="Arial"/>
                      <w:sz w:val="20"/>
                      <w:szCs w:val="20"/>
                    </w:rPr>
                    <w:t>will be held</w:t>
                  </w:r>
                  <w:proofErr w:type="gramEnd"/>
                  <w:r w:rsidRPr="008A7C41">
                    <w:rPr>
                      <w:rFonts w:ascii="Arial" w:hAnsi="Arial" w:cs="Arial"/>
                      <w:sz w:val="20"/>
                      <w:szCs w:val="20"/>
                    </w:rPr>
                    <w:t xml:space="preserve"> on October 11, 2015 from 3:00pm to 10:00pm.  The cost is $25 per person.</w:t>
                  </w:r>
                </w:p>
                <w:p w:rsidR="009E4233" w:rsidRPr="008A7C41" w:rsidRDefault="004E5F46" w:rsidP="00535B16">
                  <w:pPr>
                    <w:jc w:val="both"/>
                    <w:rPr>
                      <w:rFonts w:ascii="Arial" w:hAnsi="Arial" w:cs="Arial"/>
                      <w:sz w:val="20"/>
                      <w:szCs w:val="20"/>
                    </w:rPr>
                  </w:pPr>
                  <w:r w:rsidRPr="008A7C41">
                    <w:rPr>
                      <w:rFonts w:ascii="Arial" w:hAnsi="Arial" w:cs="Arial"/>
                      <w:sz w:val="20"/>
                      <w:szCs w:val="20"/>
                    </w:rPr>
                    <w:t>For m</w:t>
                  </w:r>
                  <w:r w:rsidR="009E4233" w:rsidRPr="008A7C41">
                    <w:rPr>
                      <w:rFonts w:ascii="Arial" w:hAnsi="Arial" w:cs="Arial"/>
                      <w:sz w:val="20"/>
                      <w:szCs w:val="20"/>
                    </w:rPr>
                    <w:t>ore information</w:t>
                  </w:r>
                  <w:r w:rsidRPr="008A7C41">
                    <w:rPr>
                      <w:rFonts w:ascii="Arial" w:hAnsi="Arial" w:cs="Arial"/>
                      <w:sz w:val="20"/>
                      <w:szCs w:val="20"/>
                    </w:rPr>
                    <w:t xml:space="preserve">, as well as registration, please visit </w:t>
                  </w:r>
                  <w:r w:rsidR="009E4233" w:rsidRPr="008A7C41">
                    <w:rPr>
                      <w:rFonts w:ascii="Arial" w:hAnsi="Arial" w:cs="Arial"/>
                      <w:sz w:val="20"/>
                      <w:szCs w:val="20"/>
                    </w:rPr>
                    <w:t xml:space="preserve">the IBSA website </w:t>
                  </w:r>
                  <w:r w:rsidRPr="008A7C41">
                    <w:rPr>
                      <w:rFonts w:ascii="Arial" w:hAnsi="Arial" w:cs="Arial"/>
                      <w:sz w:val="20"/>
                      <w:szCs w:val="20"/>
                    </w:rPr>
                    <w:t>at ibsa.org/stu</w:t>
                  </w:r>
                  <w:r w:rsidR="00A366E6" w:rsidRPr="008A7C41">
                    <w:rPr>
                      <w:rFonts w:ascii="Arial" w:hAnsi="Arial" w:cs="Arial"/>
                      <w:sz w:val="20"/>
                      <w:szCs w:val="20"/>
                    </w:rPr>
                    <w:t>dents</w:t>
                  </w:r>
                  <w:r w:rsidR="008A7C41" w:rsidRPr="008A7C41">
                    <w:rPr>
                      <w:rFonts w:ascii="Arial" w:hAnsi="Arial" w:cs="Arial"/>
                      <w:sz w:val="20"/>
                      <w:szCs w:val="20"/>
                    </w:rPr>
                    <w:t xml:space="preserve">. The deadline is October </w:t>
                  </w:r>
                  <w:proofErr w:type="gramStart"/>
                  <w:r w:rsidR="008A7C41" w:rsidRPr="008A7C41">
                    <w:rPr>
                      <w:rFonts w:ascii="Arial" w:hAnsi="Arial" w:cs="Arial"/>
                      <w:sz w:val="20"/>
                      <w:szCs w:val="20"/>
                    </w:rPr>
                    <w:t>9th</w:t>
                  </w:r>
                  <w:proofErr w:type="gramEnd"/>
                  <w:r w:rsidR="008A7C41" w:rsidRPr="008A7C41">
                    <w:rPr>
                      <w:rFonts w:ascii="Arial" w:hAnsi="Arial" w:cs="Arial"/>
                      <w:sz w:val="20"/>
                      <w:szCs w:val="20"/>
                    </w:rPr>
                    <w:t>.</w:t>
                  </w:r>
                </w:p>
              </w:txbxContent>
            </v:textbox>
            <w10:wrap type="square"/>
          </v:shape>
        </w:pict>
      </w:r>
      <w:r w:rsidR="007C4A25" w:rsidRPr="00D35DCF">
        <w:rPr>
          <w:rFonts w:ascii="Tahoma" w:hAnsi="Tahoma" w:cs="Tahoma"/>
          <w:noProof/>
          <w:color w:val="4B4C4C"/>
          <w:sz w:val="20"/>
          <w:szCs w:val="20"/>
          <w:lang w:eastAsia="zh-TW"/>
        </w:rPr>
        <w:pict>
          <v:shape id="_x0000_s191586" type="#_x0000_t202" style="position:absolute;left:0;text-align:left;margin-left:-271.95pt;margin-top:441.05pt;width:269.7pt;height:157.45pt;z-index:253543424;mso-position-horizontal-relative:text;mso-position-vertical-relative:text;mso-width-relative:margin;mso-height-relative:margin" stroked="f">
            <v:textbox style="mso-next-textbox:#_x0000_s191586">
              <w:txbxContent>
                <w:p w:rsidR="00D35DCF" w:rsidRPr="003B353B" w:rsidRDefault="00D35DCF" w:rsidP="003B353B">
                  <w:pPr>
                    <w:jc w:val="center"/>
                    <w:rPr>
                      <w:rFonts w:asciiTheme="majorHAnsi" w:hAnsiTheme="majorHAnsi"/>
                      <w:b/>
                      <w:sz w:val="24"/>
                      <w:szCs w:val="24"/>
                    </w:rPr>
                  </w:pPr>
                  <w:r w:rsidRPr="003B353B">
                    <w:rPr>
                      <w:rFonts w:asciiTheme="majorHAnsi" w:hAnsiTheme="majorHAnsi"/>
                      <w:b/>
                      <w:sz w:val="24"/>
                      <w:szCs w:val="24"/>
                    </w:rPr>
                    <w:t>IBSA Annual Meeting and Pastor’s Conference</w:t>
                  </w:r>
                </w:p>
                <w:p w:rsidR="00D35DCF" w:rsidRDefault="003B353B" w:rsidP="003B353B">
                  <w:pPr>
                    <w:jc w:val="center"/>
                    <w:rPr>
                      <w:rFonts w:asciiTheme="majorHAnsi" w:hAnsiTheme="majorHAnsi"/>
                      <w:b/>
                    </w:rPr>
                  </w:pPr>
                  <w:r>
                    <w:rPr>
                      <w:rFonts w:asciiTheme="majorHAnsi" w:hAnsiTheme="majorHAnsi"/>
                      <w:b/>
                    </w:rPr>
                    <w:t xml:space="preserve">Location: </w:t>
                  </w:r>
                  <w:r w:rsidR="00D35DCF" w:rsidRPr="003B353B">
                    <w:rPr>
                      <w:rFonts w:asciiTheme="majorHAnsi" w:hAnsiTheme="majorHAnsi"/>
                      <w:b/>
                    </w:rPr>
                    <w:t>Marion First Baptist</w:t>
                  </w:r>
                  <w:r w:rsidRPr="003B353B">
                    <w:rPr>
                      <w:rFonts w:asciiTheme="majorHAnsi" w:hAnsiTheme="majorHAnsi"/>
                      <w:b/>
                    </w:rPr>
                    <w:t xml:space="preserve"> Church</w:t>
                  </w:r>
                </w:p>
                <w:p w:rsidR="003B353B" w:rsidRPr="003B353B" w:rsidRDefault="003B353B" w:rsidP="003B353B">
                  <w:pPr>
                    <w:jc w:val="center"/>
                    <w:rPr>
                      <w:rFonts w:asciiTheme="majorHAnsi" w:hAnsiTheme="majorHAnsi"/>
                      <w:b/>
                    </w:rPr>
                  </w:pPr>
                  <w:r>
                    <w:rPr>
                      <w:rFonts w:asciiTheme="majorHAnsi" w:hAnsiTheme="majorHAnsi"/>
                      <w:b/>
                    </w:rPr>
                    <w:t xml:space="preserve">Theme: </w:t>
                  </w:r>
                  <w:r w:rsidR="00CC1A28">
                    <w:rPr>
                      <w:rFonts w:asciiTheme="majorHAnsi" w:hAnsiTheme="majorHAnsi"/>
                      <w:b/>
                    </w:rPr>
                    <w:t>“Build Your Kingdom Here”</w:t>
                  </w:r>
                </w:p>
                <w:p w:rsidR="003B353B" w:rsidRPr="003B353B" w:rsidRDefault="003B353B" w:rsidP="003B353B">
                  <w:pPr>
                    <w:jc w:val="center"/>
                    <w:rPr>
                      <w:rFonts w:asciiTheme="majorHAnsi" w:hAnsiTheme="majorHAnsi"/>
                      <w:b/>
                    </w:rPr>
                  </w:pPr>
                  <w:r w:rsidRPr="003B353B">
                    <w:rPr>
                      <w:rFonts w:asciiTheme="majorHAnsi" w:hAnsiTheme="majorHAnsi"/>
                      <w:b/>
                    </w:rPr>
                    <w:t>Pastors’ Conference: November 10-11</w:t>
                  </w:r>
                </w:p>
                <w:p w:rsidR="003B353B" w:rsidRPr="003B353B" w:rsidRDefault="003B353B" w:rsidP="003B353B">
                  <w:pPr>
                    <w:jc w:val="center"/>
                    <w:rPr>
                      <w:rFonts w:asciiTheme="majorHAnsi" w:hAnsiTheme="majorHAnsi"/>
                      <w:b/>
                    </w:rPr>
                  </w:pPr>
                  <w:r w:rsidRPr="003B353B">
                    <w:rPr>
                      <w:rFonts w:asciiTheme="majorHAnsi" w:hAnsiTheme="majorHAnsi"/>
                      <w:b/>
                    </w:rPr>
                    <w:t>Wives’ Luncheon: November 11</w:t>
                  </w:r>
                </w:p>
                <w:p w:rsidR="003B353B" w:rsidRPr="003B353B" w:rsidRDefault="003B353B" w:rsidP="003B353B">
                  <w:pPr>
                    <w:jc w:val="center"/>
                    <w:rPr>
                      <w:rFonts w:asciiTheme="majorHAnsi" w:hAnsiTheme="majorHAnsi"/>
                      <w:b/>
                    </w:rPr>
                  </w:pPr>
                  <w:r w:rsidRPr="003B353B">
                    <w:rPr>
                      <w:rFonts w:asciiTheme="majorHAnsi" w:hAnsiTheme="majorHAnsi"/>
                      <w:b/>
                    </w:rPr>
                    <w:t>Annual Meeting: November 11-12</w:t>
                  </w:r>
                </w:p>
                <w:p w:rsidR="003B353B" w:rsidRPr="009E0B1C" w:rsidRDefault="003B353B" w:rsidP="003B353B">
                  <w:pPr>
                    <w:jc w:val="both"/>
                    <w:rPr>
                      <w:rFonts w:ascii="Arial" w:hAnsi="Arial" w:cs="Arial"/>
                      <w:sz w:val="20"/>
                      <w:szCs w:val="20"/>
                    </w:rPr>
                  </w:pPr>
                  <w:r w:rsidRPr="009E0B1C">
                    <w:rPr>
                      <w:rFonts w:ascii="Arial" w:hAnsi="Arial" w:cs="Arial"/>
                      <w:sz w:val="20"/>
                      <w:szCs w:val="20"/>
                    </w:rPr>
                    <w:t xml:space="preserve">There is a great opportunity to attend this year because it will be close to home. </w:t>
                  </w:r>
                  <w:proofErr w:type="gramStart"/>
                  <w:r w:rsidRPr="009E0B1C">
                    <w:rPr>
                      <w:rFonts w:ascii="Arial" w:hAnsi="Arial" w:cs="Arial"/>
                      <w:sz w:val="20"/>
                      <w:szCs w:val="20"/>
                    </w:rPr>
                    <w:t>For more information and to register,</w:t>
                  </w:r>
                  <w:proofErr w:type="gramEnd"/>
                  <w:r w:rsidRPr="009E0B1C">
                    <w:rPr>
                      <w:rFonts w:ascii="Arial" w:hAnsi="Arial" w:cs="Arial"/>
                      <w:sz w:val="20"/>
                      <w:szCs w:val="20"/>
                    </w:rPr>
                    <w:t xml:space="preserve"> please vi</w:t>
                  </w:r>
                  <w:r w:rsidR="00CC1A28" w:rsidRPr="009E0B1C">
                    <w:rPr>
                      <w:rFonts w:ascii="Arial" w:hAnsi="Arial" w:cs="Arial"/>
                      <w:sz w:val="20"/>
                      <w:szCs w:val="20"/>
                    </w:rPr>
                    <w:t>sit ibsa.org</w:t>
                  </w:r>
                  <w:r w:rsidRPr="009E0B1C">
                    <w:rPr>
                      <w:rFonts w:ascii="Arial" w:hAnsi="Arial" w:cs="Arial"/>
                      <w:sz w:val="20"/>
                      <w:szCs w:val="20"/>
                    </w:rPr>
                    <w:t xml:space="preserve">. All messengers attending will need a signed messenger card from their church. </w:t>
                  </w:r>
                </w:p>
              </w:txbxContent>
            </v:textbox>
            <w10:wrap type="square"/>
          </v:shape>
        </w:pict>
      </w:r>
      <w:r w:rsidR="007C4A25">
        <w:rPr>
          <w:noProof/>
        </w:rPr>
        <w:drawing>
          <wp:anchor distT="0" distB="0" distL="114300" distR="114300" simplePos="0" relativeHeight="253466624" behindDoc="0" locked="0" layoutInCell="1" allowOverlap="1">
            <wp:simplePos x="0" y="0"/>
            <wp:positionH relativeFrom="column">
              <wp:posOffset>-6740525</wp:posOffset>
            </wp:positionH>
            <wp:positionV relativeFrom="paragraph">
              <wp:posOffset>3570605</wp:posOffset>
            </wp:positionV>
            <wp:extent cx="2722245" cy="871855"/>
            <wp:effectExtent l="19050" t="0" r="1905" b="0"/>
            <wp:wrapSquare wrapText="bothSides"/>
            <wp:docPr id="9" name="Picture 8" descr="C:\Users\Beverly\AppData\Local\Microsoft\Windows\Temporary Internet Files\Content.Word\YEweb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verly\AppData\Local\Microsoft\Windows\Temporary Internet Files\Content.Word\YEwebbanner.gif"/>
                    <pic:cNvPicPr>
                      <a:picLocks noChangeAspect="1" noChangeArrowheads="1"/>
                    </pic:cNvPicPr>
                  </pic:nvPicPr>
                  <pic:blipFill>
                    <a:blip r:embed="rId13" cstate="print"/>
                    <a:srcRect/>
                    <a:stretch>
                      <a:fillRect/>
                    </a:stretch>
                  </pic:blipFill>
                  <pic:spPr bwMode="auto">
                    <a:xfrm>
                      <a:off x="0" y="0"/>
                      <a:ext cx="2722245" cy="871855"/>
                    </a:xfrm>
                    <a:prstGeom prst="rect">
                      <a:avLst/>
                    </a:prstGeom>
                    <a:noFill/>
                    <a:ln w="9525">
                      <a:noFill/>
                      <a:miter lim="800000"/>
                      <a:headEnd/>
                      <a:tailEnd/>
                    </a:ln>
                  </pic:spPr>
                </pic:pic>
              </a:graphicData>
            </a:graphic>
          </wp:anchor>
        </w:drawing>
      </w:r>
      <w:r w:rsidR="007C4A25">
        <w:rPr>
          <w:noProof/>
          <w:lang w:eastAsia="zh-TW"/>
        </w:rPr>
        <w:pict>
          <v:shape id="_x0000_s191597" type="#_x0000_t202" style="position:absolute;left:0;text-align:left;margin-left:-539.15pt;margin-top:184.05pt;width:231.05pt;height:58.75pt;z-index:253557760;mso-height-percent:200;mso-position-horizontal-relative:text;mso-position-vertical-relative:text;mso-height-percent:200;mso-width-relative:margin;mso-height-relative:margin" strokeweight="1pt">
            <v:textbox style="mso-fit-shape-to-text:t">
              <w:txbxContent>
                <w:p w:rsidR="009E0B1C" w:rsidRPr="007C4A25" w:rsidRDefault="009E0B1C" w:rsidP="009E0B1C">
                  <w:pPr>
                    <w:jc w:val="both"/>
                    <w:rPr>
                      <w:b/>
                      <w:sz w:val="24"/>
                      <w:szCs w:val="24"/>
                    </w:rPr>
                  </w:pPr>
                  <w:r w:rsidRPr="007C4A25">
                    <w:rPr>
                      <w:b/>
                      <w:sz w:val="24"/>
                      <w:szCs w:val="24"/>
                    </w:rPr>
                    <w:t xml:space="preserve">Daylight-Saving Time ends November 1st. </w:t>
                  </w:r>
                  <w:proofErr w:type="gramStart"/>
                  <w:r w:rsidRPr="007C4A25">
                    <w:rPr>
                      <w:b/>
                      <w:sz w:val="24"/>
                      <w:szCs w:val="24"/>
                    </w:rPr>
                    <w:t>Don’t</w:t>
                  </w:r>
                  <w:proofErr w:type="gramEnd"/>
                  <w:r w:rsidRPr="007C4A25">
                    <w:rPr>
                      <w:b/>
                      <w:sz w:val="24"/>
                      <w:szCs w:val="24"/>
                    </w:rPr>
                    <w:t xml:space="preserve"> forget to set your clocks back an hour the night before.</w:t>
                  </w:r>
                </w:p>
              </w:txbxContent>
            </v:textbox>
          </v:shape>
        </w:pict>
      </w:r>
      <w:r w:rsidR="005E1FA7">
        <w:rPr>
          <w:noProof/>
        </w:rPr>
        <w:drawing>
          <wp:anchor distT="0" distB="0" distL="114300" distR="114300" simplePos="0" relativeHeight="253546496" behindDoc="0" locked="0" layoutInCell="1" allowOverlap="1">
            <wp:simplePos x="0" y="0"/>
            <wp:positionH relativeFrom="column">
              <wp:posOffset>1701800</wp:posOffset>
            </wp:positionH>
            <wp:positionV relativeFrom="paragraph">
              <wp:posOffset>2391410</wp:posOffset>
            </wp:positionV>
            <wp:extent cx="1682115" cy="531495"/>
            <wp:effectExtent l="19050" t="0" r="0" b="0"/>
            <wp:wrapSquare wrapText="bothSides"/>
            <wp:docPr id="11" name="Picture 11" descr="http://download.churchart.com/artlinelibrary/h/ho/home_12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wnload.churchart.com/artlinelibrary/h/ho/home_12765.jpg"/>
                    <pic:cNvPicPr>
                      <a:picLocks noChangeAspect="1" noChangeArrowheads="1"/>
                    </pic:cNvPicPr>
                  </pic:nvPicPr>
                  <pic:blipFill>
                    <a:blip r:embed="rId14" cstate="print"/>
                    <a:srcRect/>
                    <a:stretch>
                      <a:fillRect/>
                    </a:stretch>
                  </pic:blipFill>
                  <pic:spPr bwMode="auto">
                    <a:xfrm>
                      <a:off x="0" y="0"/>
                      <a:ext cx="1682115" cy="531495"/>
                    </a:xfrm>
                    <a:prstGeom prst="rect">
                      <a:avLst/>
                    </a:prstGeom>
                    <a:noFill/>
                    <a:ln w="9525">
                      <a:noFill/>
                      <a:miter lim="800000"/>
                      <a:headEnd/>
                      <a:tailEnd/>
                    </a:ln>
                  </pic:spPr>
                </pic:pic>
              </a:graphicData>
            </a:graphic>
          </wp:anchor>
        </w:drawing>
      </w:r>
      <w:r w:rsidR="005E1FA7">
        <w:rPr>
          <w:noProof/>
          <w:lang w:eastAsia="zh-TW"/>
        </w:rPr>
        <w:pict>
          <v:shape id="_x0000_s191591" type="#_x0000_t202" style="position:absolute;left:0;text-align:left;margin-left:71.7pt;margin-top:238.3pt;width:266.7pt;height:99.85pt;z-index:253548544;mso-position-horizontal-relative:text;mso-position-vertical-relative:text;mso-width-relative:margin;mso-height-relative:margin" stroked="f">
            <v:textbox style="mso-next-textbox:#_x0000_s191591">
              <w:txbxContent>
                <w:p w:rsidR="00805241" w:rsidRPr="00805241" w:rsidRDefault="00805241" w:rsidP="00805241">
                  <w:pPr>
                    <w:jc w:val="center"/>
                    <w:rPr>
                      <w:rFonts w:ascii="Times New Roman" w:hAnsi="Times New Roman" w:cs="Times New Roman"/>
                      <w:b/>
                    </w:rPr>
                  </w:pPr>
                  <w:r w:rsidRPr="00805241">
                    <w:rPr>
                      <w:rFonts w:ascii="Times New Roman" w:hAnsi="Times New Roman" w:cs="Times New Roman"/>
                      <w:b/>
                    </w:rPr>
                    <w:t>October 11, 2015, 10:00 a.m.</w:t>
                  </w:r>
                </w:p>
                <w:p w:rsidR="00805241" w:rsidRPr="00805241" w:rsidRDefault="00805241" w:rsidP="00805241">
                  <w:pPr>
                    <w:jc w:val="center"/>
                    <w:rPr>
                      <w:rFonts w:ascii="Times New Roman" w:hAnsi="Times New Roman" w:cs="Times New Roman"/>
                      <w:b/>
                    </w:rPr>
                  </w:pPr>
                  <w:r w:rsidRPr="00805241">
                    <w:rPr>
                      <w:rFonts w:ascii="Times New Roman" w:hAnsi="Times New Roman" w:cs="Times New Roman"/>
                      <w:b/>
                    </w:rPr>
                    <w:t>Seven Mile Baptist Church</w:t>
                  </w:r>
                </w:p>
                <w:p w:rsidR="00805241" w:rsidRPr="00805241" w:rsidRDefault="00805241" w:rsidP="00805241">
                  <w:pPr>
                    <w:jc w:val="center"/>
                    <w:rPr>
                      <w:rFonts w:ascii="Times New Roman" w:hAnsi="Times New Roman" w:cs="Times New Roman"/>
                      <w:b/>
                    </w:rPr>
                  </w:pPr>
                  <w:r w:rsidRPr="00805241">
                    <w:rPr>
                      <w:rFonts w:ascii="Times New Roman" w:hAnsi="Times New Roman" w:cs="Times New Roman"/>
                      <w:b/>
                    </w:rPr>
                    <w:t>Bible Preaching by</w:t>
                  </w:r>
                  <w:r>
                    <w:rPr>
                      <w:rFonts w:ascii="Times New Roman" w:hAnsi="Times New Roman" w:cs="Times New Roman"/>
                      <w:b/>
                    </w:rPr>
                    <w:t>:</w:t>
                  </w:r>
                  <w:r w:rsidRPr="00805241">
                    <w:rPr>
                      <w:rFonts w:ascii="Times New Roman" w:hAnsi="Times New Roman" w:cs="Times New Roman"/>
                      <w:b/>
                    </w:rPr>
                    <w:t xml:space="preserve"> Bro. Shane Davenport</w:t>
                  </w:r>
                </w:p>
                <w:p w:rsidR="00805241" w:rsidRPr="00805241" w:rsidRDefault="00805241" w:rsidP="00805241">
                  <w:pPr>
                    <w:jc w:val="center"/>
                    <w:rPr>
                      <w:rFonts w:ascii="Times New Roman" w:hAnsi="Times New Roman" w:cs="Times New Roman"/>
                      <w:b/>
                    </w:rPr>
                  </w:pPr>
                  <w:r w:rsidRPr="00805241">
                    <w:rPr>
                      <w:rFonts w:ascii="Times New Roman" w:hAnsi="Times New Roman" w:cs="Times New Roman"/>
                      <w:b/>
                    </w:rPr>
                    <w:t>Special Singing By: For HIM</w:t>
                  </w:r>
                </w:p>
                <w:p w:rsidR="00805241" w:rsidRDefault="00805241" w:rsidP="00805241">
                  <w:pPr>
                    <w:jc w:val="center"/>
                    <w:rPr>
                      <w:rFonts w:ascii="Times New Roman" w:hAnsi="Times New Roman" w:cs="Times New Roman"/>
                      <w:b/>
                    </w:rPr>
                  </w:pPr>
                  <w:r w:rsidRPr="00805241">
                    <w:rPr>
                      <w:rFonts w:ascii="Times New Roman" w:hAnsi="Times New Roman" w:cs="Times New Roman"/>
                      <w:b/>
                    </w:rPr>
                    <w:t xml:space="preserve">A potluck meal </w:t>
                  </w:r>
                  <w:proofErr w:type="gramStart"/>
                  <w:r w:rsidRPr="00805241">
                    <w:rPr>
                      <w:rFonts w:ascii="Times New Roman" w:hAnsi="Times New Roman" w:cs="Times New Roman"/>
                      <w:b/>
                    </w:rPr>
                    <w:t>will be served</w:t>
                  </w:r>
                  <w:proofErr w:type="gramEnd"/>
                  <w:r w:rsidRPr="00805241">
                    <w:rPr>
                      <w:rFonts w:ascii="Times New Roman" w:hAnsi="Times New Roman" w:cs="Times New Roman"/>
                      <w:b/>
                    </w:rPr>
                    <w:t xml:space="preserve"> following the service.</w:t>
                  </w:r>
                </w:p>
                <w:p w:rsidR="00805241" w:rsidRPr="00805241" w:rsidRDefault="00805241" w:rsidP="00805241">
                  <w:pPr>
                    <w:jc w:val="center"/>
                    <w:rPr>
                      <w:rFonts w:ascii="Times New Roman" w:hAnsi="Times New Roman" w:cs="Times New Roman"/>
                      <w:b/>
                    </w:rPr>
                  </w:pPr>
                  <w:r>
                    <w:rPr>
                      <w:rFonts w:ascii="Times New Roman" w:hAnsi="Times New Roman" w:cs="Times New Roman"/>
                      <w:b/>
                    </w:rPr>
                    <w:t>Everyone is welcome!</w:t>
                  </w:r>
                </w:p>
              </w:txbxContent>
            </v:textbox>
            <w10:wrap type="square"/>
          </v:shape>
        </w:pict>
      </w:r>
      <w:r w:rsidR="005E1FA7">
        <w:rPr>
          <w:noProof/>
          <w:lang w:eastAsia="zh-TW"/>
        </w:rPr>
        <w:pict>
          <v:shape id="_x0000_s191562" type="#_x0000_t202" style="position:absolute;left:0;text-align:left;margin-left:76.3pt;margin-top:476.85pt;width:273.1pt;height:129.95pt;z-index:253516800;mso-position-horizontal-relative:text;mso-position-vertical-relative:text;mso-width-relative:margin;mso-height-relative:margin" fillcolor="#d8d8d8 [2732]" strokeweight="1.25pt">
            <v:stroke dashstyle="longDash"/>
            <v:textbox style="mso-next-textbox:#_x0000_s191562">
              <w:txbxContent>
                <w:p w:rsidR="00E744D4" w:rsidRPr="00AF562F" w:rsidRDefault="00E744D4" w:rsidP="00AF562F">
                  <w:pPr>
                    <w:jc w:val="both"/>
                    <w:rPr>
                      <w:b/>
                    </w:rPr>
                  </w:pPr>
                  <w:r w:rsidRPr="00AF562F">
                    <w:rPr>
                      <w:b/>
                    </w:rPr>
                    <w:t xml:space="preserve">The Annual Church Profiles </w:t>
                  </w:r>
                  <w:proofErr w:type="gramStart"/>
                  <w:r w:rsidRPr="00AF562F">
                    <w:rPr>
                      <w:b/>
                    </w:rPr>
                    <w:t>were mailed</w:t>
                  </w:r>
                  <w:proofErr w:type="gramEnd"/>
                  <w:r w:rsidRPr="00AF562F">
                    <w:rPr>
                      <w:b/>
                    </w:rPr>
                    <w:t xml:space="preserve"> to all clerks or churches in our association. If you did not receive yours, please call our office. The ACP’s are due back to our office by </w:t>
                  </w:r>
                  <w:r w:rsidRPr="00FE63B2">
                    <w:rPr>
                      <w:b/>
                      <w:u w:val="single"/>
                    </w:rPr>
                    <w:t xml:space="preserve">October </w:t>
                  </w:r>
                  <w:proofErr w:type="gramStart"/>
                  <w:r w:rsidRPr="00FE63B2">
                    <w:rPr>
                      <w:b/>
                      <w:u w:val="single"/>
                    </w:rPr>
                    <w:t>6th</w:t>
                  </w:r>
                  <w:proofErr w:type="gramEnd"/>
                  <w:r w:rsidRPr="00AF562F">
                    <w:rPr>
                      <w:b/>
                    </w:rPr>
                    <w:t xml:space="preserve"> or as soon as possible after that. If you get yours filled out before </w:t>
                  </w:r>
                  <w:r w:rsidR="001A67D7">
                    <w:rPr>
                      <w:b/>
                    </w:rPr>
                    <w:t>Oct. 6</w:t>
                  </w:r>
                  <w:r w:rsidRPr="00AF562F">
                    <w:rPr>
                      <w:b/>
                    </w:rPr>
                    <w:t xml:space="preserve">, we would appreciate </w:t>
                  </w:r>
                  <w:r w:rsidR="001A67D7">
                    <w:rPr>
                      <w:b/>
                    </w:rPr>
                    <w:t xml:space="preserve">your mailing it in </w:t>
                  </w:r>
                  <w:r w:rsidRPr="00AF562F">
                    <w:rPr>
                      <w:b/>
                    </w:rPr>
                    <w:t>early.  We appreciate the time and effort that goes into providing this information!</w:t>
                  </w:r>
                </w:p>
              </w:txbxContent>
            </v:textbox>
            <w10:wrap type="square"/>
          </v:shape>
        </w:pict>
      </w:r>
      <w:r w:rsidR="005E1FA7">
        <w:rPr>
          <w:noProof/>
        </w:rPr>
        <w:pict>
          <v:shape id="_x0000_s191581" type="#_x0000_t32" style="position:absolute;left:0;text-align:left;margin-left:76.95pt;margin-top:175.1pt;width:275.45pt;height:0;flip:x;z-index:253538304;mso-position-horizontal-relative:text;mso-position-vertical-relative:text" o:connectortype="straight">
            <w10:wrap type="square"/>
          </v:shape>
        </w:pict>
      </w:r>
      <w:r w:rsidR="005E1FA7">
        <w:rPr>
          <w:noProof/>
        </w:rPr>
        <w:pict>
          <v:shape id="_x0000_s191596" type="#_x0000_t32" style="position:absolute;left:0;text-align:left;margin-left:71.7pt;margin-top:338.15pt;width:281.1pt;height:0;flip:x;z-index:253555712;mso-position-horizontal-relative:text;mso-position-vertical-relative:text" o:connectortype="straight"/>
        </w:pict>
      </w:r>
      <w:r w:rsidR="005E1FA7">
        <w:rPr>
          <w:noProof/>
        </w:rPr>
        <w:pict>
          <v:shape id="_x0000_s191593" type="#_x0000_t32" style="position:absolute;left:0;text-align:left;margin-left:-277.45pt;margin-top:58.45pt;width:280.7pt;height:0;z-index:253550592;mso-position-horizontal-relative:text;mso-position-vertical-relative:text" o:connectortype="straight">
            <w10:wrap type="square"/>
          </v:shape>
        </w:pict>
      </w:r>
      <w:r w:rsidR="005E1FA7">
        <w:rPr>
          <w:noProof/>
        </w:rPr>
        <w:pict>
          <v:shape id="_x0000_s191589" type="#_x0000_t32" style="position:absolute;left:0;text-align:left;margin-left:352.85pt;margin-top:34.15pt;width:269.7pt;height:0;flip:x;z-index:253545472;mso-position-horizontal-relative:text;mso-position-vertical-relative:text" o:connectortype="straight">
            <w10:wrap type="square"/>
          </v:shape>
        </w:pict>
      </w:r>
      <w:r w:rsidR="00CF2818">
        <w:rPr>
          <w:noProof/>
          <w:lang w:eastAsia="zh-TW"/>
        </w:rPr>
        <w:pict>
          <v:shape id="_x0000_s191594" type="#_x0000_t202" style="position:absolute;left:0;text-align:left;margin-left:5in;margin-top:34.15pt;width:260.85pt;height:580.2pt;z-index:252503036;mso-position-horizontal-relative:text;mso-position-vertical-relative:text;mso-width-relative:margin;mso-height-relative:margin" stroked="f">
            <v:textbox style="mso-next-textbox:#_x0000_s191594">
              <w:txbxContent>
                <w:p w:rsidR="00432819" w:rsidRPr="005E1FA7" w:rsidRDefault="00432819" w:rsidP="00432819">
                  <w:pPr>
                    <w:jc w:val="center"/>
                    <w:rPr>
                      <w:b/>
                      <w:sz w:val="24"/>
                      <w:szCs w:val="24"/>
                    </w:rPr>
                  </w:pPr>
                  <w:proofErr w:type="gramStart"/>
                  <w:r w:rsidRPr="005E1FA7">
                    <w:rPr>
                      <w:b/>
                      <w:sz w:val="24"/>
                      <w:szCs w:val="24"/>
                    </w:rPr>
                    <w:t>148th</w:t>
                  </w:r>
                  <w:proofErr w:type="gramEnd"/>
                  <w:r w:rsidRPr="005E1FA7">
                    <w:rPr>
                      <w:b/>
                      <w:sz w:val="24"/>
                      <w:szCs w:val="24"/>
                    </w:rPr>
                    <w:t xml:space="preserve"> UBA Annual Meeting Schedule:</w:t>
                  </w:r>
                </w:p>
                <w:p w:rsidR="00432819" w:rsidRDefault="00432819" w:rsidP="00432819">
                  <w:pPr>
                    <w:jc w:val="both"/>
                    <w:rPr>
                      <w:b/>
                    </w:rPr>
                  </w:pPr>
                  <w:r>
                    <w:rPr>
                      <w:b/>
                    </w:rPr>
                    <w:t xml:space="preserve"> 8:30 a.m. - </w:t>
                  </w:r>
                  <w:r>
                    <w:rPr>
                      <w:b/>
                    </w:rPr>
                    <w:tab/>
                    <w:t>Fellowship Hour (coffee &amp; donuts)</w:t>
                  </w:r>
                </w:p>
                <w:p w:rsidR="00432819" w:rsidRDefault="000A5BE0" w:rsidP="00432819">
                  <w:pPr>
                    <w:jc w:val="both"/>
                    <w:rPr>
                      <w:b/>
                    </w:rPr>
                  </w:pPr>
                  <w:r>
                    <w:rPr>
                      <w:b/>
                    </w:rPr>
                    <w:t xml:space="preserve"> 9:30 a.m. - </w:t>
                  </w:r>
                  <w:r>
                    <w:rPr>
                      <w:b/>
                    </w:rPr>
                    <w:tab/>
                    <w:t>Call to O</w:t>
                  </w:r>
                  <w:r w:rsidR="00432819">
                    <w:rPr>
                      <w:b/>
                    </w:rPr>
                    <w:t>rder</w:t>
                  </w:r>
                  <w:r w:rsidR="00CF2818">
                    <w:rPr>
                      <w:b/>
                    </w:rPr>
                    <w:t xml:space="preserve">: Ben </w:t>
                  </w:r>
                  <w:proofErr w:type="spellStart"/>
                  <w:r w:rsidR="00CF2818">
                    <w:rPr>
                      <w:b/>
                    </w:rPr>
                    <w:t>Hottel</w:t>
                  </w:r>
                  <w:proofErr w:type="spellEnd"/>
                  <w:r w:rsidR="00CF2818">
                    <w:rPr>
                      <w:b/>
                    </w:rPr>
                    <w:t>, Moderator</w:t>
                  </w:r>
                </w:p>
                <w:p w:rsidR="00432819" w:rsidRDefault="00432819" w:rsidP="00432819">
                  <w:pPr>
                    <w:jc w:val="both"/>
                    <w:rPr>
                      <w:b/>
                    </w:rPr>
                  </w:pPr>
                  <w:r>
                    <w:rPr>
                      <w:b/>
                    </w:rPr>
                    <w:tab/>
                  </w:r>
                  <w:r>
                    <w:rPr>
                      <w:b/>
                    </w:rPr>
                    <w:tab/>
                  </w:r>
                  <w:r w:rsidR="000A5BE0">
                    <w:rPr>
                      <w:b/>
                    </w:rPr>
                    <w:t>Welcome &amp; Prayer</w:t>
                  </w:r>
                </w:p>
                <w:p w:rsidR="000A5BE0" w:rsidRDefault="000A5BE0" w:rsidP="00432819">
                  <w:pPr>
                    <w:jc w:val="both"/>
                    <w:rPr>
                      <w:b/>
                    </w:rPr>
                  </w:pPr>
                  <w:r>
                    <w:rPr>
                      <w:b/>
                    </w:rPr>
                    <w:tab/>
                  </w:r>
                  <w:r>
                    <w:rPr>
                      <w:b/>
                    </w:rPr>
                    <w:tab/>
                    <w:t>Adoption of Program</w:t>
                  </w:r>
                </w:p>
                <w:p w:rsidR="000A5BE0" w:rsidRDefault="000A5BE0" w:rsidP="00432819">
                  <w:pPr>
                    <w:jc w:val="both"/>
                    <w:rPr>
                      <w:b/>
                    </w:rPr>
                  </w:pPr>
                  <w:r>
                    <w:rPr>
                      <w:b/>
                    </w:rPr>
                    <w:tab/>
                  </w:r>
                  <w:r>
                    <w:rPr>
                      <w:b/>
                    </w:rPr>
                    <w:tab/>
                    <w:t>Joining of Revelation Road Baptist</w:t>
                  </w:r>
                </w:p>
                <w:p w:rsidR="000A5BE0" w:rsidRDefault="000A5BE0" w:rsidP="00432819">
                  <w:pPr>
                    <w:jc w:val="both"/>
                    <w:rPr>
                      <w:b/>
                    </w:rPr>
                  </w:pPr>
                  <w:r>
                    <w:rPr>
                      <w:b/>
                    </w:rPr>
                    <w:tab/>
                  </w:r>
                  <w:r>
                    <w:rPr>
                      <w:b/>
                    </w:rPr>
                    <w:tab/>
                    <w:t>Seating of Messengers</w:t>
                  </w:r>
                </w:p>
                <w:p w:rsidR="000A5BE0" w:rsidRDefault="000A5BE0" w:rsidP="00432819">
                  <w:pPr>
                    <w:jc w:val="both"/>
                    <w:rPr>
                      <w:b/>
                    </w:rPr>
                  </w:pPr>
                  <w:r>
                    <w:rPr>
                      <w:b/>
                    </w:rPr>
                    <w:tab/>
                  </w:r>
                  <w:r>
                    <w:rPr>
                      <w:b/>
                    </w:rPr>
                    <w:tab/>
                    <w:t>Congregation Song</w:t>
                  </w:r>
                </w:p>
                <w:p w:rsidR="000A5BE0" w:rsidRDefault="000A5BE0" w:rsidP="00432819">
                  <w:pPr>
                    <w:jc w:val="both"/>
                    <w:rPr>
                      <w:b/>
                    </w:rPr>
                  </w:pPr>
                  <w:r>
                    <w:rPr>
                      <w:b/>
                    </w:rPr>
                    <w:tab/>
                  </w:r>
                  <w:r>
                    <w:rPr>
                      <w:b/>
                    </w:rPr>
                    <w:tab/>
                    <w:t>Bible Study</w:t>
                  </w:r>
                </w:p>
                <w:p w:rsidR="000A5BE0" w:rsidRDefault="000A5BE0" w:rsidP="00432819">
                  <w:pPr>
                    <w:jc w:val="both"/>
                    <w:rPr>
                      <w:b/>
                    </w:rPr>
                  </w:pPr>
                  <w:r>
                    <w:rPr>
                      <w:b/>
                    </w:rPr>
                    <w:tab/>
                  </w:r>
                  <w:r>
                    <w:rPr>
                      <w:b/>
                    </w:rPr>
                    <w:tab/>
                    <w:t>Reports from Department Directors</w:t>
                  </w:r>
                </w:p>
                <w:p w:rsidR="000A5BE0" w:rsidRDefault="000A5BE0" w:rsidP="00432819">
                  <w:pPr>
                    <w:jc w:val="both"/>
                    <w:rPr>
                      <w:b/>
                    </w:rPr>
                  </w:pPr>
                  <w:r>
                    <w:rPr>
                      <w:b/>
                    </w:rPr>
                    <w:tab/>
                  </w:r>
                  <w:r>
                    <w:rPr>
                      <w:b/>
                    </w:rPr>
                    <w:tab/>
                    <w:t>Other Various Reports:</w:t>
                  </w:r>
                </w:p>
                <w:p w:rsidR="000A5BE0" w:rsidRDefault="000A5BE0" w:rsidP="00432819">
                  <w:pPr>
                    <w:jc w:val="both"/>
                    <w:rPr>
                      <w:b/>
                    </w:rPr>
                  </w:pPr>
                  <w:r>
                    <w:rPr>
                      <w:b/>
                    </w:rPr>
                    <w:tab/>
                  </w:r>
                  <w:r>
                    <w:rPr>
                      <w:b/>
                    </w:rPr>
                    <w:tab/>
                  </w:r>
                  <w:r>
                    <w:rPr>
                      <w:b/>
                    </w:rPr>
                    <w:tab/>
                    <w:t>Baptist Children’s Home</w:t>
                  </w:r>
                </w:p>
                <w:p w:rsidR="000A5BE0" w:rsidRDefault="000A5BE0" w:rsidP="00432819">
                  <w:pPr>
                    <w:jc w:val="both"/>
                    <w:rPr>
                      <w:b/>
                    </w:rPr>
                  </w:pPr>
                  <w:r>
                    <w:rPr>
                      <w:b/>
                    </w:rPr>
                    <w:tab/>
                  </w:r>
                  <w:r>
                    <w:rPr>
                      <w:b/>
                    </w:rPr>
                    <w:tab/>
                  </w:r>
                  <w:r>
                    <w:rPr>
                      <w:b/>
                    </w:rPr>
                    <w:tab/>
                    <w:t>Obituary</w:t>
                  </w:r>
                </w:p>
                <w:p w:rsidR="000A5BE0" w:rsidRDefault="000A5BE0" w:rsidP="00432819">
                  <w:pPr>
                    <w:jc w:val="both"/>
                    <w:rPr>
                      <w:b/>
                    </w:rPr>
                  </w:pPr>
                  <w:r>
                    <w:rPr>
                      <w:b/>
                    </w:rPr>
                    <w:tab/>
                  </w:r>
                  <w:r>
                    <w:rPr>
                      <w:b/>
                    </w:rPr>
                    <w:tab/>
                    <w:t>Congregation Song</w:t>
                  </w:r>
                </w:p>
                <w:p w:rsidR="000A5BE0" w:rsidRDefault="000A5BE0" w:rsidP="00432819">
                  <w:pPr>
                    <w:jc w:val="both"/>
                    <w:rPr>
                      <w:b/>
                    </w:rPr>
                  </w:pPr>
                  <w:r>
                    <w:rPr>
                      <w:b/>
                    </w:rPr>
                    <w:tab/>
                  </w:r>
                  <w:r>
                    <w:rPr>
                      <w:b/>
                    </w:rPr>
                    <w:tab/>
                    <w:t>Miscellaneous Business</w:t>
                  </w:r>
                </w:p>
                <w:p w:rsidR="000A5BE0" w:rsidRDefault="000A5BE0" w:rsidP="00432819">
                  <w:pPr>
                    <w:jc w:val="both"/>
                    <w:rPr>
                      <w:b/>
                    </w:rPr>
                  </w:pPr>
                  <w:r>
                    <w:rPr>
                      <w:b/>
                    </w:rPr>
                    <w:tab/>
                  </w:r>
                  <w:r>
                    <w:rPr>
                      <w:b/>
                    </w:rPr>
                    <w:tab/>
                    <w:t>Congregation Song</w:t>
                  </w:r>
                </w:p>
                <w:p w:rsidR="000A5BE0" w:rsidRDefault="000A5BE0" w:rsidP="00432819">
                  <w:pPr>
                    <w:jc w:val="both"/>
                    <w:rPr>
                      <w:b/>
                    </w:rPr>
                  </w:pPr>
                  <w:r>
                    <w:rPr>
                      <w:b/>
                    </w:rPr>
                    <w:tab/>
                  </w:r>
                  <w:r>
                    <w:rPr>
                      <w:b/>
                    </w:rPr>
                    <w:tab/>
                    <w:t>Annual Message: Dr. Ed Hollis</w:t>
                  </w:r>
                </w:p>
                <w:p w:rsidR="000A5BE0" w:rsidRDefault="000A5BE0" w:rsidP="00432819">
                  <w:pPr>
                    <w:jc w:val="both"/>
                    <w:rPr>
                      <w:b/>
                    </w:rPr>
                  </w:pPr>
                  <w:r>
                    <w:rPr>
                      <w:b/>
                    </w:rPr>
                    <w:tab/>
                  </w:r>
                  <w:r>
                    <w:rPr>
                      <w:b/>
                    </w:rPr>
                    <w:tab/>
                    <w:t>Benediction</w:t>
                  </w:r>
                </w:p>
                <w:p w:rsidR="000A5BE0" w:rsidRDefault="000A5BE0" w:rsidP="00432819">
                  <w:pPr>
                    <w:jc w:val="both"/>
                    <w:rPr>
                      <w:b/>
                    </w:rPr>
                  </w:pPr>
                  <w:r>
                    <w:rPr>
                      <w:b/>
                    </w:rPr>
                    <w:t>12:00 p.m. -</w:t>
                  </w:r>
                  <w:r>
                    <w:rPr>
                      <w:b/>
                    </w:rPr>
                    <w:tab/>
                    <w:t>Potluck Meal</w:t>
                  </w:r>
                </w:p>
                <w:p w:rsidR="000A5BE0" w:rsidRDefault="000A5BE0" w:rsidP="00432819">
                  <w:pPr>
                    <w:jc w:val="both"/>
                    <w:rPr>
                      <w:b/>
                    </w:rPr>
                  </w:pPr>
                  <w:r>
                    <w:rPr>
                      <w:b/>
                    </w:rPr>
                    <w:t>Afternoon Break</w:t>
                  </w:r>
                </w:p>
                <w:p w:rsidR="000A5BE0" w:rsidRDefault="000A5BE0" w:rsidP="00432819">
                  <w:pPr>
                    <w:jc w:val="both"/>
                    <w:rPr>
                      <w:b/>
                    </w:rPr>
                  </w:pPr>
                  <w:r>
                    <w:rPr>
                      <w:b/>
                    </w:rPr>
                    <w:t xml:space="preserve"> 6:30 p.m. - </w:t>
                  </w:r>
                  <w:r>
                    <w:rPr>
                      <w:b/>
                    </w:rPr>
                    <w:tab/>
                    <w:t>Call to Order</w:t>
                  </w:r>
                </w:p>
                <w:p w:rsidR="000A5BE0" w:rsidRDefault="000A5BE0" w:rsidP="00432819">
                  <w:pPr>
                    <w:jc w:val="both"/>
                    <w:rPr>
                      <w:b/>
                    </w:rPr>
                  </w:pPr>
                  <w:r>
                    <w:rPr>
                      <w:b/>
                    </w:rPr>
                    <w:tab/>
                  </w:r>
                  <w:r>
                    <w:rPr>
                      <w:b/>
                    </w:rPr>
                    <w:tab/>
                    <w:t>Welcome &amp; Prayer</w:t>
                  </w:r>
                </w:p>
                <w:p w:rsidR="000A5BE0" w:rsidRDefault="000A5BE0" w:rsidP="00432819">
                  <w:pPr>
                    <w:jc w:val="both"/>
                    <w:rPr>
                      <w:b/>
                    </w:rPr>
                  </w:pPr>
                  <w:r>
                    <w:rPr>
                      <w:b/>
                    </w:rPr>
                    <w:tab/>
                  </w:r>
                  <w:r>
                    <w:rPr>
                      <w:b/>
                    </w:rPr>
                    <w:tab/>
                    <w:t>Congregation Song</w:t>
                  </w:r>
                </w:p>
                <w:p w:rsidR="000A5BE0" w:rsidRDefault="000A5BE0" w:rsidP="00432819">
                  <w:pPr>
                    <w:jc w:val="both"/>
                    <w:rPr>
                      <w:b/>
                    </w:rPr>
                  </w:pPr>
                  <w:r>
                    <w:rPr>
                      <w:b/>
                    </w:rPr>
                    <w:tab/>
                  </w:r>
                  <w:r>
                    <w:rPr>
                      <w:b/>
                    </w:rPr>
                    <w:tab/>
                    <w:t>Bible Study: Dr. Stephen Williams,</w:t>
                  </w:r>
                </w:p>
                <w:p w:rsidR="000A5BE0" w:rsidRDefault="000A5BE0" w:rsidP="00432819">
                  <w:pPr>
                    <w:jc w:val="both"/>
                    <w:rPr>
                      <w:b/>
                    </w:rPr>
                  </w:pPr>
                  <w:r>
                    <w:rPr>
                      <w:b/>
                    </w:rPr>
                    <w:tab/>
                  </w:r>
                  <w:r>
                    <w:rPr>
                      <w:b/>
                    </w:rPr>
                    <w:tab/>
                    <w:t xml:space="preserve">                       Zone Consultant</w:t>
                  </w:r>
                </w:p>
                <w:p w:rsidR="000A5BE0" w:rsidRDefault="000A5BE0" w:rsidP="00432819">
                  <w:pPr>
                    <w:jc w:val="both"/>
                    <w:rPr>
                      <w:b/>
                    </w:rPr>
                  </w:pPr>
                  <w:r>
                    <w:rPr>
                      <w:b/>
                    </w:rPr>
                    <w:tab/>
                  </w:r>
                  <w:r>
                    <w:rPr>
                      <w:b/>
                    </w:rPr>
                    <w:tab/>
                    <w:t>Miscellaneous Business</w:t>
                  </w:r>
                </w:p>
                <w:p w:rsidR="000A5BE0" w:rsidRDefault="000A5BE0" w:rsidP="00432819">
                  <w:pPr>
                    <w:jc w:val="both"/>
                    <w:rPr>
                      <w:b/>
                    </w:rPr>
                  </w:pPr>
                  <w:r>
                    <w:rPr>
                      <w:b/>
                    </w:rPr>
                    <w:tab/>
                  </w:r>
                  <w:r>
                    <w:rPr>
                      <w:b/>
                    </w:rPr>
                    <w:tab/>
                    <w:t>Other Various Reports:</w:t>
                  </w:r>
                </w:p>
                <w:p w:rsidR="000A5BE0" w:rsidRDefault="000A5BE0" w:rsidP="00432819">
                  <w:pPr>
                    <w:jc w:val="both"/>
                    <w:rPr>
                      <w:b/>
                    </w:rPr>
                  </w:pPr>
                  <w:r>
                    <w:rPr>
                      <w:b/>
                    </w:rPr>
                    <w:tab/>
                  </w:r>
                  <w:r>
                    <w:rPr>
                      <w:b/>
                    </w:rPr>
                    <w:tab/>
                  </w:r>
                  <w:r>
                    <w:rPr>
                      <w:b/>
                    </w:rPr>
                    <w:tab/>
                  </w:r>
                  <w:proofErr w:type="gramStart"/>
                  <w:r>
                    <w:rPr>
                      <w:b/>
                    </w:rPr>
                    <w:t>D.O.M.</w:t>
                  </w:r>
                  <w:proofErr w:type="gramEnd"/>
                </w:p>
                <w:p w:rsidR="000A5BE0" w:rsidRDefault="000A5BE0" w:rsidP="00432819">
                  <w:pPr>
                    <w:jc w:val="both"/>
                    <w:rPr>
                      <w:b/>
                    </w:rPr>
                  </w:pPr>
                  <w:r>
                    <w:rPr>
                      <w:b/>
                    </w:rPr>
                    <w:tab/>
                  </w:r>
                  <w:r>
                    <w:rPr>
                      <w:b/>
                    </w:rPr>
                    <w:tab/>
                  </w:r>
                  <w:r>
                    <w:rPr>
                      <w:b/>
                    </w:rPr>
                    <w:tab/>
                    <w:t>IBSA</w:t>
                  </w:r>
                </w:p>
                <w:p w:rsidR="000A5BE0" w:rsidRDefault="000A5BE0" w:rsidP="00432819">
                  <w:pPr>
                    <w:jc w:val="both"/>
                    <w:rPr>
                      <w:b/>
                    </w:rPr>
                  </w:pPr>
                  <w:r>
                    <w:rPr>
                      <w:b/>
                    </w:rPr>
                    <w:tab/>
                  </w:r>
                  <w:r>
                    <w:rPr>
                      <w:b/>
                    </w:rPr>
                    <w:tab/>
                  </w:r>
                  <w:r>
                    <w:rPr>
                      <w:b/>
                    </w:rPr>
                    <w:tab/>
                    <w:t>Special Recognitions</w:t>
                  </w:r>
                </w:p>
                <w:p w:rsidR="000A5BE0" w:rsidRDefault="000A5BE0" w:rsidP="00432819">
                  <w:pPr>
                    <w:jc w:val="both"/>
                    <w:rPr>
                      <w:b/>
                    </w:rPr>
                  </w:pPr>
                  <w:r>
                    <w:rPr>
                      <w:b/>
                    </w:rPr>
                    <w:tab/>
                  </w:r>
                  <w:r>
                    <w:rPr>
                      <w:b/>
                    </w:rPr>
                    <w:tab/>
                    <w:t>Congregation Song</w:t>
                  </w:r>
                </w:p>
                <w:p w:rsidR="00CF2818" w:rsidRDefault="00CF2818" w:rsidP="00432819">
                  <w:pPr>
                    <w:jc w:val="both"/>
                    <w:rPr>
                      <w:b/>
                    </w:rPr>
                  </w:pPr>
                  <w:r>
                    <w:rPr>
                      <w:b/>
                    </w:rPr>
                    <w:tab/>
                  </w:r>
                  <w:r>
                    <w:rPr>
                      <w:b/>
                    </w:rPr>
                    <w:tab/>
                    <w:t>Celebration:</w:t>
                  </w:r>
                </w:p>
                <w:p w:rsidR="00CF2818" w:rsidRDefault="00CF2818" w:rsidP="00432819">
                  <w:pPr>
                    <w:jc w:val="both"/>
                    <w:rPr>
                      <w:b/>
                    </w:rPr>
                  </w:pPr>
                  <w:r>
                    <w:rPr>
                      <w:b/>
                    </w:rPr>
                    <w:tab/>
                  </w:r>
                  <w:r>
                    <w:rPr>
                      <w:b/>
                    </w:rPr>
                    <w:tab/>
                  </w:r>
                  <w:r>
                    <w:rPr>
                      <w:b/>
                    </w:rPr>
                    <w:tab/>
                    <w:t>Camp Mac</w:t>
                  </w:r>
                </w:p>
                <w:p w:rsidR="00CF2818" w:rsidRDefault="00CF2818" w:rsidP="00432819">
                  <w:pPr>
                    <w:jc w:val="both"/>
                    <w:rPr>
                      <w:b/>
                    </w:rPr>
                  </w:pPr>
                  <w:r>
                    <w:rPr>
                      <w:b/>
                    </w:rPr>
                    <w:tab/>
                  </w:r>
                  <w:r>
                    <w:rPr>
                      <w:b/>
                    </w:rPr>
                    <w:tab/>
                  </w:r>
                  <w:r>
                    <w:rPr>
                      <w:b/>
                    </w:rPr>
                    <w:tab/>
                    <w:t>World Changers</w:t>
                  </w:r>
                </w:p>
                <w:p w:rsidR="00CF2818" w:rsidRDefault="00CF2818" w:rsidP="00432819">
                  <w:pPr>
                    <w:jc w:val="both"/>
                    <w:rPr>
                      <w:b/>
                    </w:rPr>
                  </w:pPr>
                  <w:r>
                    <w:rPr>
                      <w:b/>
                    </w:rPr>
                    <w:tab/>
                  </w:r>
                  <w:r>
                    <w:rPr>
                      <w:b/>
                    </w:rPr>
                    <w:tab/>
                  </w:r>
                  <w:r>
                    <w:rPr>
                      <w:b/>
                    </w:rPr>
                    <w:tab/>
                    <w:t xml:space="preserve">35 </w:t>
                  </w:r>
                  <w:proofErr w:type="gramStart"/>
                  <w:r>
                    <w:rPr>
                      <w:b/>
                    </w:rPr>
                    <w:t>Challenge</w:t>
                  </w:r>
                  <w:proofErr w:type="gramEnd"/>
                </w:p>
                <w:p w:rsidR="00CF2818" w:rsidRDefault="00CF2818" w:rsidP="00432819">
                  <w:pPr>
                    <w:jc w:val="both"/>
                    <w:rPr>
                      <w:b/>
                    </w:rPr>
                  </w:pPr>
                  <w:r>
                    <w:rPr>
                      <w:b/>
                    </w:rPr>
                    <w:tab/>
                  </w:r>
                  <w:r>
                    <w:rPr>
                      <w:b/>
                    </w:rPr>
                    <w:tab/>
                    <w:t>Congregation Song</w:t>
                  </w:r>
                </w:p>
                <w:p w:rsidR="00CF2818" w:rsidRDefault="00CF2818" w:rsidP="00432819">
                  <w:pPr>
                    <w:jc w:val="both"/>
                    <w:rPr>
                      <w:b/>
                    </w:rPr>
                  </w:pPr>
                  <w:r>
                    <w:rPr>
                      <w:b/>
                    </w:rPr>
                    <w:tab/>
                  </w:r>
                  <w:r>
                    <w:rPr>
                      <w:b/>
                    </w:rPr>
                    <w:tab/>
                    <w:t xml:space="preserve"> Mission Message: Terry Mathis</w:t>
                  </w:r>
                </w:p>
                <w:p w:rsidR="000A5BE0" w:rsidRDefault="000A5BE0" w:rsidP="00432819">
                  <w:pPr>
                    <w:jc w:val="both"/>
                    <w:rPr>
                      <w:b/>
                    </w:rPr>
                  </w:pPr>
                  <w:r>
                    <w:rPr>
                      <w:b/>
                    </w:rPr>
                    <w:tab/>
                  </w:r>
                </w:p>
                <w:p w:rsidR="000A5BE0" w:rsidRDefault="000A5BE0" w:rsidP="00432819">
                  <w:pPr>
                    <w:jc w:val="both"/>
                    <w:rPr>
                      <w:b/>
                    </w:rPr>
                  </w:pPr>
                </w:p>
                <w:p w:rsidR="000A5BE0" w:rsidRPr="00432819" w:rsidRDefault="000A5BE0" w:rsidP="00432819">
                  <w:pPr>
                    <w:jc w:val="both"/>
                    <w:rPr>
                      <w:b/>
                    </w:rPr>
                  </w:pPr>
                </w:p>
              </w:txbxContent>
            </v:textbox>
            <w10:wrap type="square"/>
          </v:shape>
        </w:pict>
      </w:r>
      <w:r w:rsidR="0041338B">
        <w:rPr>
          <w:noProof/>
          <w:lang w:eastAsia="zh-TW"/>
        </w:rPr>
        <w:pict>
          <v:shape id="_x0000_s191513" type="#_x0000_t202" style="position:absolute;left:0;text-align:left;margin-left:-756.65pt;margin-top:126pt;width:116.65pt;height:24.05pt;z-index:253422592;mso-height-percent:200;mso-position-horizontal-relative:text;mso-position-vertical-relative:text;mso-height-percent:200;mso-width-relative:margin;mso-height-relative:margin" stroked="f">
            <v:fill opacity="0"/>
            <v:textbox style="mso-next-textbox:#_x0000_s191513;mso-fit-shape-to-text:t">
              <w:txbxContent>
                <w:p w:rsidR="00CD46EC" w:rsidRPr="00CD46EC" w:rsidRDefault="00CD46EC" w:rsidP="00CD46EC">
                  <w:pPr>
                    <w:jc w:val="center"/>
                    <w:rPr>
                      <w:b/>
                      <w:sz w:val="24"/>
                      <w:szCs w:val="24"/>
                    </w:rPr>
                  </w:pPr>
                  <w:proofErr w:type="gramStart"/>
                  <w:r w:rsidRPr="00CD46EC">
                    <w:rPr>
                      <w:b/>
                      <w:sz w:val="24"/>
                      <w:szCs w:val="24"/>
                    </w:rPr>
                    <w:t>7th</w:t>
                  </w:r>
                  <w:proofErr w:type="gramEnd"/>
                  <w:r w:rsidRPr="00CD46EC">
                    <w:rPr>
                      <w:b/>
                      <w:sz w:val="24"/>
                      <w:szCs w:val="24"/>
                    </w:rPr>
                    <w:t xml:space="preserve"> and 8th Graders</w:t>
                  </w:r>
                </w:p>
              </w:txbxContent>
            </v:textbox>
          </v:shape>
        </w:pict>
      </w:r>
      <w:bookmarkEnd w:id="0"/>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81" w:rsidRDefault="00D75481" w:rsidP="004D63F3">
      <w:pPr>
        <w:spacing w:line="240" w:lineRule="auto"/>
      </w:pPr>
      <w:r>
        <w:separator/>
      </w:r>
    </w:p>
  </w:endnote>
  <w:endnote w:type="continuationSeparator" w:id="0">
    <w:p w:rsidR="00D75481" w:rsidRDefault="00D75481"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81" w:rsidRDefault="00D75481" w:rsidP="004D63F3">
      <w:pPr>
        <w:spacing w:line="240" w:lineRule="auto"/>
      </w:pPr>
      <w:r>
        <w:separator/>
      </w:r>
    </w:p>
  </w:footnote>
  <w:footnote w:type="continuationSeparator" w:id="0">
    <w:p w:rsidR="00D75481" w:rsidRDefault="00D75481"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91C7B"/>
    <w:multiLevelType w:val="hybridMultilevel"/>
    <w:tmpl w:val="B6D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C197D"/>
    <w:multiLevelType w:val="hybridMultilevel"/>
    <w:tmpl w:val="3EF6DA40"/>
    <w:lvl w:ilvl="0" w:tplc="E77E83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333BD"/>
    <w:multiLevelType w:val="hybridMultilevel"/>
    <w:tmpl w:val="50B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EF36DD"/>
    <w:multiLevelType w:val="hybridMultilevel"/>
    <w:tmpl w:val="FB2E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C6698"/>
    <w:multiLevelType w:val="hybridMultilevel"/>
    <w:tmpl w:val="D1E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8661DB"/>
    <w:multiLevelType w:val="hybridMultilevel"/>
    <w:tmpl w:val="A42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74D40"/>
    <w:multiLevelType w:val="hybridMultilevel"/>
    <w:tmpl w:val="9EBAE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D7E4F"/>
    <w:multiLevelType w:val="hybridMultilevel"/>
    <w:tmpl w:val="A1C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0"/>
  </w:num>
  <w:num w:numId="4">
    <w:abstractNumId w:val="5"/>
  </w:num>
  <w:num w:numId="5">
    <w:abstractNumId w:val="2"/>
  </w:num>
  <w:num w:numId="6">
    <w:abstractNumId w:val="9"/>
  </w:num>
  <w:num w:numId="7">
    <w:abstractNumId w:val="11"/>
  </w:num>
  <w:num w:numId="8">
    <w:abstractNumId w:val="16"/>
  </w:num>
  <w:num w:numId="9">
    <w:abstractNumId w:val="6"/>
  </w:num>
  <w:num w:numId="10">
    <w:abstractNumId w:val="8"/>
  </w:num>
  <w:num w:numId="11">
    <w:abstractNumId w:val="1"/>
  </w:num>
  <w:num w:numId="12">
    <w:abstractNumId w:val="3"/>
  </w:num>
  <w:num w:numId="13">
    <w:abstractNumId w:val="4"/>
  </w:num>
  <w:num w:numId="14">
    <w:abstractNumId w:val="13"/>
  </w:num>
  <w:num w:numId="15">
    <w:abstractNumId w:val="12"/>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21B"/>
    <w:rsid w:val="0000079B"/>
    <w:rsid w:val="00001499"/>
    <w:rsid w:val="00001BA6"/>
    <w:rsid w:val="000029AD"/>
    <w:rsid w:val="00003440"/>
    <w:rsid w:val="00004F9C"/>
    <w:rsid w:val="000065E4"/>
    <w:rsid w:val="00006EDD"/>
    <w:rsid w:val="00007FF0"/>
    <w:rsid w:val="00010977"/>
    <w:rsid w:val="0001114C"/>
    <w:rsid w:val="0001231C"/>
    <w:rsid w:val="00021486"/>
    <w:rsid w:val="000215F3"/>
    <w:rsid w:val="00021766"/>
    <w:rsid w:val="00021901"/>
    <w:rsid w:val="00021E76"/>
    <w:rsid w:val="00022B65"/>
    <w:rsid w:val="00022C07"/>
    <w:rsid w:val="0002444A"/>
    <w:rsid w:val="000248AC"/>
    <w:rsid w:val="000257E4"/>
    <w:rsid w:val="000259EE"/>
    <w:rsid w:val="00026100"/>
    <w:rsid w:val="000267DC"/>
    <w:rsid w:val="00026B7B"/>
    <w:rsid w:val="00027CFC"/>
    <w:rsid w:val="00031FFA"/>
    <w:rsid w:val="00032081"/>
    <w:rsid w:val="00032CF2"/>
    <w:rsid w:val="0003405E"/>
    <w:rsid w:val="00035214"/>
    <w:rsid w:val="00036FE5"/>
    <w:rsid w:val="00040775"/>
    <w:rsid w:val="000407E3"/>
    <w:rsid w:val="000410F4"/>
    <w:rsid w:val="00041D98"/>
    <w:rsid w:val="00042F87"/>
    <w:rsid w:val="00044429"/>
    <w:rsid w:val="00044980"/>
    <w:rsid w:val="000450BC"/>
    <w:rsid w:val="00046CBE"/>
    <w:rsid w:val="00050974"/>
    <w:rsid w:val="00051D62"/>
    <w:rsid w:val="00052653"/>
    <w:rsid w:val="000531A2"/>
    <w:rsid w:val="00054474"/>
    <w:rsid w:val="000551CF"/>
    <w:rsid w:val="00055BAE"/>
    <w:rsid w:val="0005652C"/>
    <w:rsid w:val="000569A4"/>
    <w:rsid w:val="00057BEF"/>
    <w:rsid w:val="0006122A"/>
    <w:rsid w:val="0006150C"/>
    <w:rsid w:val="00061747"/>
    <w:rsid w:val="00061F68"/>
    <w:rsid w:val="000634F6"/>
    <w:rsid w:val="0006595D"/>
    <w:rsid w:val="0006635B"/>
    <w:rsid w:val="00067E2E"/>
    <w:rsid w:val="00070AC3"/>
    <w:rsid w:val="00071B64"/>
    <w:rsid w:val="000728D4"/>
    <w:rsid w:val="00073FD8"/>
    <w:rsid w:val="000763B2"/>
    <w:rsid w:val="00077F38"/>
    <w:rsid w:val="00082090"/>
    <w:rsid w:val="00082504"/>
    <w:rsid w:val="000826EF"/>
    <w:rsid w:val="0008380A"/>
    <w:rsid w:val="000841DA"/>
    <w:rsid w:val="000851F5"/>
    <w:rsid w:val="00085E3F"/>
    <w:rsid w:val="0008683D"/>
    <w:rsid w:val="00086B18"/>
    <w:rsid w:val="00087093"/>
    <w:rsid w:val="00090FCB"/>
    <w:rsid w:val="00093D36"/>
    <w:rsid w:val="00094E13"/>
    <w:rsid w:val="00094F2A"/>
    <w:rsid w:val="000976A7"/>
    <w:rsid w:val="000A0D04"/>
    <w:rsid w:val="000A0E1A"/>
    <w:rsid w:val="000A1222"/>
    <w:rsid w:val="000A1625"/>
    <w:rsid w:val="000A1A29"/>
    <w:rsid w:val="000A2F9D"/>
    <w:rsid w:val="000A3CE4"/>
    <w:rsid w:val="000A4981"/>
    <w:rsid w:val="000A551A"/>
    <w:rsid w:val="000A5BE0"/>
    <w:rsid w:val="000A5C78"/>
    <w:rsid w:val="000A6997"/>
    <w:rsid w:val="000A6FD8"/>
    <w:rsid w:val="000A7EA1"/>
    <w:rsid w:val="000B2BC6"/>
    <w:rsid w:val="000B2F6C"/>
    <w:rsid w:val="000B3E15"/>
    <w:rsid w:val="000B52E8"/>
    <w:rsid w:val="000B5707"/>
    <w:rsid w:val="000B6A0D"/>
    <w:rsid w:val="000C0844"/>
    <w:rsid w:val="000C0B2B"/>
    <w:rsid w:val="000C0E31"/>
    <w:rsid w:val="000C378C"/>
    <w:rsid w:val="000C3ACB"/>
    <w:rsid w:val="000C4EAB"/>
    <w:rsid w:val="000D20F4"/>
    <w:rsid w:val="000D5BA5"/>
    <w:rsid w:val="000D61AA"/>
    <w:rsid w:val="000D6980"/>
    <w:rsid w:val="000D76EC"/>
    <w:rsid w:val="000E034A"/>
    <w:rsid w:val="000E119B"/>
    <w:rsid w:val="000E1C12"/>
    <w:rsid w:val="000E22F7"/>
    <w:rsid w:val="000E32BD"/>
    <w:rsid w:val="000E57DA"/>
    <w:rsid w:val="000F1553"/>
    <w:rsid w:val="000F251F"/>
    <w:rsid w:val="000F2EE0"/>
    <w:rsid w:val="000F3666"/>
    <w:rsid w:val="000F41BF"/>
    <w:rsid w:val="000F4C1F"/>
    <w:rsid w:val="000F4EC9"/>
    <w:rsid w:val="000F5432"/>
    <w:rsid w:val="000F5883"/>
    <w:rsid w:val="000F5DA0"/>
    <w:rsid w:val="000F5E10"/>
    <w:rsid w:val="000F6EB7"/>
    <w:rsid w:val="001005AF"/>
    <w:rsid w:val="001008B6"/>
    <w:rsid w:val="00100CC8"/>
    <w:rsid w:val="001012B8"/>
    <w:rsid w:val="001012DB"/>
    <w:rsid w:val="00103247"/>
    <w:rsid w:val="00106FBC"/>
    <w:rsid w:val="00107307"/>
    <w:rsid w:val="00107464"/>
    <w:rsid w:val="00114D6C"/>
    <w:rsid w:val="00116524"/>
    <w:rsid w:val="00117737"/>
    <w:rsid w:val="0011791E"/>
    <w:rsid w:val="0012002C"/>
    <w:rsid w:val="0012192E"/>
    <w:rsid w:val="0012227B"/>
    <w:rsid w:val="0012261A"/>
    <w:rsid w:val="00123826"/>
    <w:rsid w:val="00123D27"/>
    <w:rsid w:val="0012464B"/>
    <w:rsid w:val="001258DD"/>
    <w:rsid w:val="00134DCD"/>
    <w:rsid w:val="001356AA"/>
    <w:rsid w:val="00135AB2"/>
    <w:rsid w:val="001366ED"/>
    <w:rsid w:val="00136F3A"/>
    <w:rsid w:val="00137C28"/>
    <w:rsid w:val="001405F0"/>
    <w:rsid w:val="00140D17"/>
    <w:rsid w:val="00141217"/>
    <w:rsid w:val="00143F72"/>
    <w:rsid w:val="001440EC"/>
    <w:rsid w:val="0014417A"/>
    <w:rsid w:val="001459CD"/>
    <w:rsid w:val="00146821"/>
    <w:rsid w:val="00147387"/>
    <w:rsid w:val="00150A50"/>
    <w:rsid w:val="00151213"/>
    <w:rsid w:val="00151A98"/>
    <w:rsid w:val="00152860"/>
    <w:rsid w:val="00152ADF"/>
    <w:rsid w:val="00156800"/>
    <w:rsid w:val="001568F7"/>
    <w:rsid w:val="00157B15"/>
    <w:rsid w:val="0016096F"/>
    <w:rsid w:val="00160EB2"/>
    <w:rsid w:val="00163157"/>
    <w:rsid w:val="00163CA9"/>
    <w:rsid w:val="00163EB8"/>
    <w:rsid w:val="001652EE"/>
    <w:rsid w:val="00165D96"/>
    <w:rsid w:val="00170C5D"/>
    <w:rsid w:val="00170F64"/>
    <w:rsid w:val="00171366"/>
    <w:rsid w:val="00171434"/>
    <w:rsid w:val="0017189B"/>
    <w:rsid w:val="00174640"/>
    <w:rsid w:val="001747E6"/>
    <w:rsid w:val="00175B9D"/>
    <w:rsid w:val="00175D9A"/>
    <w:rsid w:val="00177C97"/>
    <w:rsid w:val="00180594"/>
    <w:rsid w:val="0018129A"/>
    <w:rsid w:val="001825D5"/>
    <w:rsid w:val="00183A15"/>
    <w:rsid w:val="00183A63"/>
    <w:rsid w:val="00183EF6"/>
    <w:rsid w:val="001844AD"/>
    <w:rsid w:val="00184D2B"/>
    <w:rsid w:val="00185E85"/>
    <w:rsid w:val="001864E8"/>
    <w:rsid w:val="001909EB"/>
    <w:rsid w:val="00190A19"/>
    <w:rsid w:val="00191027"/>
    <w:rsid w:val="00191102"/>
    <w:rsid w:val="001944EF"/>
    <w:rsid w:val="00195B42"/>
    <w:rsid w:val="00196124"/>
    <w:rsid w:val="0019628D"/>
    <w:rsid w:val="00197881"/>
    <w:rsid w:val="00197CDA"/>
    <w:rsid w:val="001A025C"/>
    <w:rsid w:val="001A1675"/>
    <w:rsid w:val="001A4335"/>
    <w:rsid w:val="001A4CEE"/>
    <w:rsid w:val="001A62FA"/>
    <w:rsid w:val="001A67D7"/>
    <w:rsid w:val="001A6FD1"/>
    <w:rsid w:val="001B05C1"/>
    <w:rsid w:val="001B062A"/>
    <w:rsid w:val="001B6314"/>
    <w:rsid w:val="001B67BC"/>
    <w:rsid w:val="001C0DF0"/>
    <w:rsid w:val="001C0ED9"/>
    <w:rsid w:val="001C1301"/>
    <w:rsid w:val="001C242B"/>
    <w:rsid w:val="001C2B4F"/>
    <w:rsid w:val="001C3B3A"/>
    <w:rsid w:val="001C4574"/>
    <w:rsid w:val="001C51EB"/>
    <w:rsid w:val="001C5F0C"/>
    <w:rsid w:val="001D0B19"/>
    <w:rsid w:val="001D1658"/>
    <w:rsid w:val="001D3B08"/>
    <w:rsid w:val="001D56C7"/>
    <w:rsid w:val="001D5CE9"/>
    <w:rsid w:val="001D62FA"/>
    <w:rsid w:val="001D7570"/>
    <w:rsid w:val="001E176B"/>
    <w:rsid w:val="001E2C4C"/>
    <w:rsid w:val="001E31B8"/>
    <w:rsid w:val="001E42CE"/>
    <w:rsid w:val="001E53B7"/>
    <w:rsid w:val="001E6296"/>
    <w:rsid w:val="001F0BD0"/>
    <w:rsid w:val="001F1E33"/>
    <w:rsid w:val="001F288F"/>
    <w:rsid w:val="001F2DB2"/>
    <w:rsid w:val="001F3534"/>
    <w:rsid w:val="001F5EDE"/>
    <w:rsid w:val="001F6639"/>
    <w:rsid w:val="001F6830"/>
    <w:rsid w:val="001F78FD"/>
    <w:rsid w:val="00200E81"/>
    <w:rsid w:val="00203534"/>
    <w:rsid w:val="0020379C"/>
    <w:rsid w:val="002042E1"/>
    <w:rsid w:val="00204364"/>
    <w:rsid w:val="00204D1E"/>
    <w:rsid w:val="00204FAC"/>
    <w:rsid w:val="00205758"/>
    <w:rsid w:val="002064C3"/>
    <w:rsid w:val="00206F95"/>
    <w:rsid w:val="00207579"/>
    <w:rsid w:val="002075D3"/>
    <w:rsid w:val="0021081A"/>
    <w:rsid w:val="002108BE"/>
    <w:rsid w:val="00211BFB"/>
    <w:rsid w:val="00213178"/>
    <w:rsid w:val="0021390A"/>
    <w:rsid w:val="002143AC"/>
    <w:rsid w:val="002143C1"/>
    <w:rsid w:val="00215473"/>
    <w:rsid w:val="00215B16"/>
    <w:rsid w:val="00216024"/>
    <w:rsid w:val="0021627C"/>
    <w:rsid w:val="00216EEA"/>
    <w:rsid w:val="00217BA8"/>
    <w:rsid w:val="00220274"/>
    <w:rsid w:val="0022118C"/>
    <w:rsid w:val="00221884"/>
    <w:rsid w:val="00221C6C"/>
    <w:rsid w:val="00223874"/>
    <w:rsid w:val="002238C2"/>
    <w:rsid w:val="002257BD"/>
    <w:rsid w:val="00226267"/>
    <w:rsid w:val="00226339"/>
    <w:rsid w:val="00226BB8"/>
    <w:rsid w:val="00227F43"/>
    <w:rsid w:val="00230D72"/>
    <w:rsid w:val="00231813"/>
    <w:rsid w:val="002323B7"/>
    <w:rsid w:val="002327D3"/>
    <w:rsid w:val="00235A84"/>
    <w:rsid w:val="00236C3A"/>
    <w:rsid w:val="00240C95"/>
    <w:rsid w:val="00242481"/>
    <w:rsid w:val="00242709"/>
    <w:rsid w:val="002441A1"/>
    <w:rsid w:val="0024469F"/>
    <w:rsid w:val="00244D9E"/>
    <w:rsid w:val="0024545C"/>
    <w:rsid w:val="002456D1"/>
    <w:rsid w:val="0024682B"/>
    <w:rsid w:val="0024731B"/>
    <w:rsid w:val="00250C04"/>
    <w:rsid w:val="002510B9"/>
    <w:rsid w:val="00251E24"/>
    <w:rsid w:val="00251FDC"/>
    <w:rsid w:val="002520E2"/>
    <w:rsid w:val="0025307C"/>
    <w:rsid w:val="0025318A"/>
    <w:rsid w:val="00256D0E"/>
    <w:rsid w:val="00260236"/>
    <w:rsid w:val="002604A3"/>
    <w:rsid w:val="00261066"/>
    <w:rsid w:val="00261E9A"/>
    <w:rsid w:val="002633FA"/>
    <w:rsid w:val="00264A7E"/>
    <w:rsid w:val="00266631"/>
    <w:rsid w:val="002706AD"/>
    <w:rsid w:val="00270A3B"/>
    <w:rsid w:val="0027347F"/>
    <w:rsid w:val="00273862"/>
    <w:rsid w:val="00273DD8"/>
    <w:rsid w:val="00274166"/>
    <w:rsid w:val="00274318"/>
    <w:rsid w:val="002743FA"/>
    <w:rsid w:val="0027514E"/>
    <w:rsid w:val="0027554A"/>
    <w:rsid w:val="0027662D"/>
    <w:rsid w:val="00276E7A"/>
    <w:rsid w:val="00277BDC"/>
    <w:rsid w:val="00280183"/>
    <w:rsid w:val="0028292F"/>
    <w:rsid w:val="0028302F"/>
    <w:rsid w:val="00286A9A"/>
    <w:rsid w:val="00290A23"/>
    <w:rsid w:val="00291138"/>
    <w:rsid w:val="00291953"/>
    <w:rsid w:val="00291A39"/>
    <w:rsid w:val="00293EE2"/>
    <w:rsid w:val="002943BB"/>
    <w:rsid w:val="00294916"/>
    <w:rsid w:val="002A41B2"/>
    <w:rsid w:val="002A5213"/>
    <w:rsid w:val="002A534C"/>
    <w:rsid w:val="002A6429"/>
    <w:rsid w:val="002A643D"/>
    <w:rsid w:val="002B0929"/>
    <w:rsid w:val="002B0C9B"/>
    <w:rsid w:val="002B214D"/>
    <w:rsid w:val="002B21CF"/>
    <w:rsid w:val="002B28A0"/>
    <w:rsid w:val="002B39EB"/>
    <w:rsid w:val="002B4BD5"/>
    <w:rsid w:val="002B5428"/>
    <w:rsid w:val="002B5BAF"/>
    <w:rsid w:val="002B7678"/>
    <w:rsid w:val="002C1C5B"/>
    <w:rsid w:val="002C59ED"/>
    <w:rsid w:val="002C5E61"/>
    <w:rsid w:val="002C653A"/>
    <w:rsid w:val="002C6EB8"/>
    <w:rsid w:val="002D151F"/>
    <w:rsid w:val="002D2341"/>
    <w:rsid w:val="002D2CC7"/>
    <w:rsid w:val="002D37AD"/>
    <w:rsid w:val="002D3A89"/>
    <w:rsid w:val="002D3C8A"/>
    <w:rsid w:val="002D40C1"/>
    <w:rsid w:val="002D4890"/>
    <w:rsid w:val="002D48E9"/>
    <w:rsid w:val="002E2565"/>
    <w:rsid w:val="002E280F"/>
    <w:rsid w:val="002E32F4"/>
    <w:rsid w:val="002E3690"/>
    <w:rsid w:val="002E36FB"/>
    <w:rsid w:val="002E517E"/>
    <w:rsid w:val="002E66F1"/>
    <w:rsid w:val="002F0283"/>
    <w:rsid w:val="002F0307"/>
    <w:rsid w:val="002F1390"/>
    <w:rsid w:val="002F37BE"/>
    <w:rsid w:val="002F48F9"/>
    <w:rsid w:val="002F4AFC"/>
    <w:rsid w:val="002F6DA8"/>
    <w:rsid w:val="002F77AD"/>
    <w:rsid w:val="00300FFB"/>
    <w:rsid w:val="00303079"/>
    <w:rsid w:val="00303D89"/>
    <w:rsid w:val="00303F4C"/>
    <w:rsid w:val="003041C5"/>
    <w:rsid w:val="00311295"/>
    <w:rsid w:val="0031217C"/>
    <w:rsid w:val="003147C2"/>
    <w:rsid w:val="00314E4C"/>
    <w:rsid w:val="00315ED2"/>
    <w:rsid w:val="003165CC"/>
    <w:rsid w:val="003176C4"/>
    <w:rsid w:val="0032014F"/>
    <w:rsid w:val="0032016E"/>
    <w:rsid w:val="00320706"/>
    <w:rsid w:val="0032237E"/>
    <w:rsid w:val="0032311F"/>
    <w:rsid w:val="00324447"/>
    <w:rsid w:val="0032476F"/>
    <w:rsid w:val="00325ED8"/>
    <w:rsid w:val="003260C9"/>
    <w:rsid w:val="0032755A"/>
    <w:rsid w:val="00330433"/>
    <w:rsid w:val="00330A47"/>
    <w:rsid w:val="00332154"/>
    <w:rsid w:val="003332BF"/>
    <w:rsid w:val="003339F9"/>
    <w:rsid w:val="003340ED"/>
    <w:rsid w:val="00334552"/>
    <w:rsid w:val="0033587D"/>
    <w:rsid w:val="003362F5"/>
    <w:rsid w:val="00336DC5"/>
    <w:rsid w:val="00337F6A"/>
    <w:rsid w:val="003403FC"/>
    <w:rsid w:val="0034255C"/>
    <w:rsid w:val="0034438A"/>
    <w:rsid w:val="00344934"/>
    <w:rsid w:val="003454E6"/>
    <w:rsid w:val="00345890"/>
    <w:rsid w:val="00351B79"/>
    <w:rsid w:val="00351EB9"/>
    <w:rsid w:val="00352E74"/>
    <w:rsid w:val="00353461"/>
    <w:rsid w:val="00353557"/>
    <w:rsid w:val="00353BAA"/>
    <w:rsid w:val="00354C46"/>
    <w:rsid w:val="003561E9"/>
    <w:rsid w:val="003573D9"/>
    <w:rsid w:val="0035748D"/>
    <w:rsid w:val="00357E5A"/>
    <w:rsid w:val="003604D5"/>
    <w:rsid w:val="00361147"/>
    <w:rsid w:val="00361535"/>
    <w:rsid w:val="00365F37"/>
    <w:rsid w:val="00370087"/>
    <w:rsid w:val="003714A0"/>
    <w:rsid w:val="00373908"/>
    <w:rsid w:val="0037770D"/>
    <w:rsid w:val="003803E7"/>
    <w:rsid w:val="00380516"/>
    <w:rsid w:val="00381ACB"/>
    <w:rsid w:val="0038263C"/>
    <w:rsid w:val="00384D92"/>
    <w:rsid w:val="00385203"/>
    <w:rsid w:val="003856BC"/>
    <w:rsid w:val="00387DDA"/>
    <w:rsid w:val="00390ABB"/>
    <w:rsid w:val="003915FF"/>
    <w:rsid w:val="003942AA"/>
    <w:rsid w:val="0039447A"/>
    <w:rsid w:val="003A0DB3"/>
    <w:rsid w:val="003A1620"/>
    <w:rsid w:val="003A1675"/>
    <w:rsid w:val="003A191B"/>
    <w:rsid w:val="003A1C69"/>
    <w:rsid w:val="003A3452"/>
    <w:rsid w:val="003A4E6E"/>
    <w:rsid w:val="003A572F"/>
    <w:rsid w:val="003A6720"/>
    <w:rsid w:val="003A6FAE"/>
    <w:rsid w:val="003A7998"/>
    <w:rsid w:val="003B0B7B"/>
    <w:rsid w:val="003B0C7D"/>
    <w:rsid w:val="003B0E17"/>
    <w:rsid w:val="003B1685"/>
    <w:rsid w:val="003B1ADC"/>
    <w:rsid w:val="003B1EA6"/>
    <w:rsid w:val="003B200F"/>
    <w:rsid w:val="003B22B9"/>
    <w:rsid w:val="003B353B"/>
    <w:rsid w:val="003B3659"/>
    <w:rsid w:val="003B44C4"/>
    <w:rsid w:val="003B4D3A"/>
    <w:rsid w:val="003B61FE"/>
    <w:rsid w:val="003B7B91"/>
    <w:rsid w:val="003B7DAD"/>
    <w:rsid w:val="003C1271"/>
    <w:rsid w:val="003C2EDF"/>
    <w:rsid w:val="003C3557"/>
    <w:rsid w:val="003C47FE"/>
    <w:rsid w:val="003C496B"/>
    <w:rsid w:val="003C5F56"/>
    <w:rsid w:val="003C5F97"/>
    <w:rsid w:val="003C697C"/>
    <w:rsid w:val="003C6C33"/>
    <w:rsid w:val="003D04C0"/>
    <w:rsid w:val="003D0FBD"/>
    <w:rsid w:val="003D1BBC"/>
    <w:rsid w:val="003D2D16"/>
    <w:rsid w:val="003D393D"/>
    <w:rsid w:val="003D3A13"/>
    <w:rsid w:val="003D3D2F"/>
    <w:rsid w:val="003D3DF5"/>
    <w:rsid w:val="003D5F8D"/>
    <w:rsid w:val="003E0B68"/>
    <w:rsid w:val="003E2B6B"/>
    <w:rsid w:val="003E3813"/>
    <w:rsid w:val="003E40E5"/>
    <w:rsid w:val="003E4574"/>
    <w:rsid w:val="003E4A62"/>
    <w:rsid w:val="003E4BC7"/>
    <w:rsid w:val="003E4D07"/>
    <w:rsid w:val="003E58BD"/>
    <w:rsid w:val="003F05F8"/>
    <w:rsid w:val="003F0A1E"/>
    <w:rsid w:val="003F19C7"/>
    <w:rsid w:val="003F1DAE"/>
    <w:rsid w:val="003F22F4"/>
    <w:rsid w:val="003F25C5"/>
    <w:rsid w:val="003F2E41"/>
    <w:rsid w:val="003F5174"/>
    <w:rsid w:val="003F5490"/>
    <w:rsid w:val="003F591D"/>
    <w:rsid w:val="003F5D3D"/>
    <w:rsid w:val="003F60FD"/>
    <w:rsid w:val="003F768A"/>
    <w:rsid w:val="00400146"/>
    <w:rsid w:val="004002A8"/>
    <w:rsid w:val="0040196B"/>
    <w:rsid w:val="00401EAF"/>
    <w:rsid w:val="0040373D"/>
    <w:rsid w:val="0040459F"/>
    <w:rsid w:val="004048FA"/>
    <w:rsid w:val="004059D9"/>
    <w:rsid w:val="00405B58"/>
    <w:rsid w:val="00406744"/>
    <w:rsid w:val="004077DF"/>
    <w:rsid w:val="00407CB9"/>
    <w:rsid w:val="00411385"/>
    <w:rsid w:val="00411939"/>
    <w:rsid w:val="00411DA5"/>
    <w:rsid w:val="0041338B"/>
    <w:rsid w:val="004133D4"/>
    <w:rsid w:val="00414987"/>
    <w:rsid w:val="00414C27"/>
    <w:rsid w:val="00415908"/>
    <w:rsid w:val="00416797"/>
    <w:rsid w:val="0041775A"/>
    <w:rsid w:val="004200DE"/>
    <w:rsid w:val="00421083"/>
    <w:rsid w:val="004215F3"/>
    <w:rsid w:val="00424ACE"/>
    <w:rsid w:val="00426A47"/>
    <w:rsid w:val="00426BF2"/>
    <w:rsid w:val="00432819"/>
    <w:rsid w:val="004328F4"/>
    <w:rsid w:val="00432944"/>
    <w:rsid w:val="0043518A"/>
    <w:rsid w:val="004351BA"/>
    <w:rsid w:val="00440508"/>
    <w:rsid w:val="00441258"/>
    <w:rsid w:val="00441A2F"/>
    <w:rsid w:val="00441C2B"/>
    <w:rsid w:val="00444913"/>
    <w:rsid w:val="004454A8"/>
    <w:rsid w:val="004456DE"/>
    <w:rsid w:val="00446BE9"/>
    <w:rsid w:val="0044703E"/>
    <w:rsid w:val="00447BEB"/>
    <w:rsid w:val="00447D2F"/>
    <w:rsid w:val="0045047D"/>
    <w:rsid w:val="0045202F"/>
    <w:rsid w:val="00452CD7"/>
    <w:rsid w:val="0045591A"/>
    <w:rsid w:val="00455B15"/>
    <w:rsid w:val="00456D62"/>
    <w:rsid w:val="00460E7F"/>
    <w:rsid w:val="004618A8"/>
    <w:rsid w:val="004618E7"/>
    <w:rsid w:val="00462749"/>
    <w:rsid w:val="00462B40"/>
    <w:rsid w:val="0046340E"/>
    <w:rsid w:val="00465E0C"/>
    <w:rsid w:val="00467BC4"/>
    <w:rsid w:val="00467D96"/>
    <w:rsid w:val="00472A13"/>
    <w:rsid w:val="0047476A"/>
    <w:rsid w:val="00474C32"/>
    <w:rsid w:val="00480313"/>
    <w:rsid w:val="004803B4"/>
    <w:rsid w:val="004811C5"/>
    <w:rsid w:val="00481B25"/>
    <w:rsid w:val="00482BDC"/>
    <w:rsid w:val="004838AD"/>
    <w:rsid w:val="0048506F"/>
    <w:rsid w:val="00486625"/>
    <w:rsid w:val="00486B04"/>
    <w:rsid w:val="00486DEC"/>
    <w:rsid w:val="004873A1"/>
    <w:rsid w:val="00487717"/>
    <w:rsid w:val="0048783F"/>
    <w:rsid w:val="00491BAF"/>
    <w:rsid w:val="0049216B"/>
    <w:rsid w:val="00492B4E"/>
    <w:rsid w:val="00493609"/>
    <w:rsid w:val="004950F9"/>
    <w:rsid w:val="00496AB0"/>
    <w:rsid w:val="004975E4"/>
    <w:rsid w:val="004A0C03"/>
    <w:rsid w:val="004A1B4F"/>
    <w:rsid w:val="004A5040"/>
    <w:rsid w:val="004A7C66"/>
    <w:rsid w:val="004B0AF9"/>
    <w:rsid w:val="004B0C28"/>
    <w:rsid w:val="004B122E"/>
    <w:rsid w:val="004B128E"/>
    <w:rsid w:val="004B2257"/>
    <w:rsid w:val="004B308D"/>
    <w:rsid w:val="004B74D3"/>
    <w:rsid w:val="004C0A5F"/>
    <w:rsid w:val="004C1CDF"/>
    <w:rsid w:val="004C2644"/>
    <w:rsid w:val="004C3CA7"/>
    <w:rsid w:val="004C3EC2"/>
    <w:rsid w:val="004C6EC4"/>
    <w:rsid w:val="004D0135"/>
    <w:rsid w:val="004D18FF"/>
    <w:rsid w:val="004D23B3"/>
    <w:rsid w:val="004D2EBA"/>
    <w:rsid w:val="004D3128"/>
    <w:rsid w:val="004D4119"/>
    <w:rsid w:val="004D63F3"/>
    <w:rsid w:val="004D6E24"/>
    <w:rsid w:val="004D78AB"/>
    <w:rsid w:val="004E1745"/>
    <w:rsid w:val="004E2B88"/>
    <w:rsid w:val="004E381D"/>
    <w:rsid w:val="004E3D3E"/>
    <w:rsid w:val="004E47D3"/>
    <w:rsid w:val="004E5F46"/>
    <w:rsid w:val="004E7485"/>
    <w:rsid w:val="004E7662"/>
    <w:rsid w:val="004E7F36"/>
    <w:rsid w:val="004F0897"/>
    <w:rsid w:val="004F0A00"/>
    <w:rsid w:val="004F26CB"/>
    <w:rsid w:val="004F2990"/>
    <w:rsid w:val="004F3174"/>
    <w:rsid w:val="004F336D"/>
    <w:rsid w:val="004F3571"/>
    <w:rsid w:val="004F5C6A"/>
    <w:rsid w:val="005027EF"/>
    <w:rsid w:val="00502974"/>
    <w:rsid w:val="00502E62"/>
    <w:rsid w:val="00505AA0"/>
    <w:rsid w:val="00506C20"/>
    <w:rsid w:val="00507CA2"/>
    <w:rsid w:val="0051060C"/>
    <w:rsid w:val="00512037"/>
    <w:rsid w:val="00513D1C"/>
    <w:rsid w:val="00513DCA"/>
    <w:rsid w:val="00514ED3"/>
    <w:rsid w:val="00516C07"/>
    <w:rsid w:val="00516C53"/>
    <w:rsid w:val="00520799"/>
    <w:rsid w:val="005212F0"/>
    <w:rsid w:val="00524A81"/>
    <w:rsid w:val="00525CC1"/>
    <w:rsid w:val="005273CB"/>
    <w:rsid w:val="005304B0"/>
    <w:rsid w:val="00530949"/>
    <w:rsid w:val="005314FF"/>
    <w:rsid w:val="00531C96"/>
    <w:rsid w:val="00535040"/>
    <w:rsid w:val="00535A4F"/>
    <w:rsid w:val="00535B16"/>
    <w:rsid w:val="00537D90"/>
    <w:rsid w:val="005407A9"/>
    <w:rsid w:val="00543031"/>
    <w:rsid w:val="00545D15"/>
    <w:rsid w:val="00546538"/>
    <w:rsid w:val="005465D6"/>
    <w:rsid w:val="00546F69"/>
    <w:rsid w:val="005506B4"/>
    <w:rsid w:val="00550E12"/>
    <w:rsid w:val="005522B7"/>
    <w:rsid w:val="00553232"/>
    <w:rsid w:val="00553AE3"/>
    <w:rsid w:val="0056120F"/>
    <w:rsid w:val="00561950"/>
    <w:rsid w:val="005632D0"/>
    <w:rsid w:val="005646F6"/>
    <w:rsid w:val="00566730"/>
    <w:rsid w:val="00566AF8"/>
    <w:rsid w:val="00567625"/>
    <w:rsid w:val="005678DB"/>
    <w:rsid w:val="00570CCC"/>
    <w:rsid w:val="00571800"/>
    <w:rsid w:val="0057216B"/>
    <w:rsid w:val="00574D66"/>
    <w:rsid w:val="00575FFF"/>
    <w:rsid w:val="00576796"/>
    <w:rsid w:val="00577E55"/>
    <w:rsid w:val="00582AB5"/>
    <w:rsid w:val="00582E8D"/>
    <w:rsid w:val="005837E7"/>
    <w:rsid w:val="00584CBB"/>
    <w:rsid w:val="005865ED"/>
    <w:rsid w:val="005868FE"/>
    <w:rsid w:val="00591518"/>
    <w:rsid w:val="00591D96"/>
    <w:rsid w:val="00592D3C"/>
    <w:rsid w:val="00594186"/>
    <w:rsid w:val="005942F4"/>
    <w:rsid w:val="005943BD"/>
    <w:rsid w:val="005949A7"/>
    <w:rsid w:val="00595E67"/>
    <w:rsid w:val="0059746D"/>
    <w:rsid w:val="00597EBE"/>
    <w:rsid w:val="005A185D"/>
    <w:rsid w:val="005A2414"/>
    <w:rsid w:val="005A24F6"/>
    <w:rsid w:val="005A2ACE"/>
    <w:rsid w:val="005A3F65"/>
    <w:rsid w:val="005A43BF"/>
    <w:rsid w:val="005A6B4B"/>
    <w:rsid w:val="005A6FB5"/>
    <w:rsid w:val="005A783C"/>
    <w:rsid w:val="005B0763"/>
    <w:rsid w:val="005B0DDD"/>
    <w:rsid w:val="005B11E4"/>
    <w:rsid w:val="005B2280"/>
    <w:rsid w:val="005B3F39"/>
    <w:rsid w:val="005B556A"/>
    <w:rsid w:val="005B5E10"/>
    <w:rsid w:val="005B64B9"/>
    <w:rsid w:val="005B7AFB"/>
    <w:rsid w:val="005C01D9"/>
    <w:rsid w:val="005C173D"/>
    <w:rsid w:val="005C1AE2"/>
    <w:rsid w:val="005C2D7E"/>
    <w:rsid w:val="005C37FA"/>
    <w:rsid w:val="005C5504"/>
    <w:rsid w:val="005C6C5B"/>
    <w:rsid w:val="005D19C4"/>
    <w:rsid w:val="005D2AA1"/>
    <w:rsid w:val="005D4981"/>
    <w:rsid w:val="005D7FD1"/>
    <w:rsid w:val="005E0520"/>
    <w:rsid w:val="005E09C9"/>
    <w:rsid w:val="005E0D76"/>
    <w:rsid w:val="005E1FA7"/>
    <w:rsid w:val="005E316D"/>
    <w:rsid w:val="005E38FD"/>
    <w:rsid w:val="005E5E32"/>
    <w:rsid w:val="005E6137"/>
    <w:rsid w:val="005E638D"/>
    <w:rsid w:val="005F078A"/>
    <w:rsid w:val="005F1195"/>
    <w:rsid w:val="005F1C34"/>
    <w:rsid w:val="005F2231"/>
    <w:rsid w:val="005F2CC5"/>
    <w:rsid w:val="005F2EBD"/>
    <w:rsid w:val="005F3AEA"/>
    <w:rsid w:val="005F4F4D"/>
    <w:rsid w:val="005F610D"/>
    <w:rsid w:val="005F6520"/>
    <w:rsid w:val="0060090D"/>
    <w:rsid w:val="00600ABB"/>
    <w:rsid w:val="00604756"/>
    <w:rsid w:val="00604D3B"/>
    <w:rsid w:val="00606203"/>
    <w:rsid w:val="006119C0"/>
    <w:rsid w:val="00611A51"/>
    <w:rsid w:val="00611E45"/>
    <w:rsid w:val="006128C8"/>
    <w:rsid w:val="00612C09"/>
    <w:rsid w:val="00614966"/>
    <w:rsid w:val="00620197"/>
    <w:rsid w:val="006201D3"/>
    <w:rsid w:val="00621C36"/>
    <w:rsid w:val="00622962"/>
    <w:rsid w:val="00622D94"/>
    <w:rsid w:val="00625ABA"/>
    <w:rsid w:val="00626640"/>
    <w:rsid w:val="0062705B"/>
    <w:rsid w:val="00627835"/>
    <w:rsid w:val="006332DE"/>
    <w:rsid w:val="00636079"/>
    <w:rsid w:val="00641782"/>
    <w:rsid w:val="0064198C"/>
    <w:rsid w:val="006421A1"/>
    <w:rsid w:val="00642516"/>
    <w:rsid w:val="006436A8"/>
    <w:rsid w:val="0064702D"/>
    <w:rsid w:val="00647BB7"/>
    <w:rsid w:val="00647FBE"/>
    <w:rsid w:val="00650C0D"/>
    <w:rsid w:val="00651EB1"/>
    <w:rsid w:val="00654078"/>
    <w:rsid w:val="00655168"/>
    <w:rsid w:val="00655F89"/>
    <w:rsid w:val="006626B0"/>
    <w:rsid w:val="00662959"/>
    <w:rsid w:val="006648B6"/>
    <w:rsid w:val="00667AB7"/>
    <w:rsid w:val="00670D88"/>
    <w:rsid w:val="00670E34"/>
    <w:rsid w:val="00670E99"/>
    <w:rsid w:val="00671157"/>
    <w:rsid w:val="00672B94"/>
    <w:rsid w:val="00673926"/>
    <w:rsid w:val="00675524"/>
    <w:rsid w:val="006758F8"/>
    <w:rsid w:val="00675AF0"/>
    <w:rsid w:val="006761A2"/>
    <w:rsid w:val="006767EA"/>
    <w:rsid w:val="00682037"/>
    <w:rsid w:val="0068505A"/>
    <w:rsid w:val="006866E8"/>
    <w:rsid w:val="00686BD8"/>
    <w:rsid w:val="00690A87"/>
    <w:rsid w:val="006918D3"/>
    <w:rsid w:val="00694C6A"/>
    <w:rsid w:val="00695975"/>
    <w:rsid w:val="00697DD4"/>
    <w:rsid w:val="00697E2C"/>
    <w:rsid w:val="006A0EB6"/>
    <w:rsid w:val="006A127B"/>
    <w:rsid w:val="006A25CC"/>
    <w:rsid w:val="006A2BD6"/>
    <w:rsid w:val="006A4545"/>
    <w:rsid w:val="006B0960"/>
    <w:rsid w:val="006B1282"/>
    <w:rsid w:val="006B512A"/>
    <w:rsid w:val="006B5756"/>
    <w:rsid w:val="006B5D42"/>
    <w:rsid w:val="006B5D4B"/>
    <w:rsid w:val="006B61B2"/>
    <w:rsid w:val="006B6A75"/>
    <w:rsid w:val="006B759C"/>
    <w:rsid w:val="006B7AE6"/>
    <w:rsid w:val="006C06A7"/>
    <w:rsid w:val="006C20FE"/>
    <w:rsid w:val="006C22DE"/>
    <w:rsid w:val="006C245F"/>
    <w:rsid w:val="006C26B7"/>
    <w:rsid w:val="006C2C9C"/>
    <w:rsid w:val="006C55BC"/>
    <w:rsid w:val="006C60FF"/>
    <w:rsid w:val="006D0932"/>
    <w:rsid w:val="006D1DD7"/>
    <w:rsid w:val="006D4104"/>
    <w:rsid w:val="006D4E4D"/>
    <w:rsid w:val="006D5AFF"/>
    <w:rsid w:val="006D65C0"/>
    <w:rsid w:val="006D70CC"/>
    <w:rsid w:val="006E0015"/>
    <w:rsid w:val="006E02DB"/>
    <w:rsid w:val="006E0EBE"/>
    <w:rsid w:val="006E2168"/>
    <w:rsid w:val="006E4743"/>
    <w:rsid w:val="006E4A21"/>
    <w:rsid w:val="006E7598"/>
    <w:rsid w:val="006E77EC"/>
    <w:rsid w:val="006F0B34"/>
    <w:rsid w:val="006F0E6B"/>
    <w:rsid w:val="006F2576"/>
    <w:rsid w:val="006F2585"/>
    <w:rsid w:val="006F2E0A"/>
    <w:rsid w:val="006F386D"/>
    <w:rsid w:val="006F3EE3"/>
    <w:rsid w:val="006F4135"/>
    <w:rsid w:val="006F5628"/>
    <w:rsid w:val="006F5EA1"/>
    <w:rsid w:val="006F6967"/>
    <w:rsid w:val="006F6F67"/>
    <w:rsid w:val="006F74AD"/>
    <w:rsid w:val="007012A2"/>
    <w:rsid w:val="00702D5B"/>
    <w:rsid w:val="007035E8"/>
    <w:rsid w:val="00704F17"/>
    <w:rsid w:val="00705A17"/>
    <w:rsid w:val="007064B4"/>
    <w:rsid w:val="007102D7"/>
    <w:rsid w:val="00711DDC"/>
    <w:rsid w:val="007126E2"/>
    <w:rsid w:val="00712F11"/>
    <w:rsid w:val="00715A60"/>
    <w:rsid w:val="007166CF"/>
    <w:rsid w:val="00716C08"/>
    <w:rsid w:val="007179CE"/>
    <w:rsid w:val="00717E02"/>
    <w:rsid w:val="00720C53"/>
    <w:rsid w:val="00721C3A"/>
    <w:rsid w:val="00722BC4"/>
    <w:rsid w:val="007259E3"/>
    <w:rsid w:val="00725E7E"/>
    <w:rsid w:val="00727557"/>
    <w:rsid w:val="00730801"/>
    <w:rsid w:val="007323B9"/>
    <w:rsid w:val="007324F7"/>
    <w:rsid w:val="007329AB"/>
    <w:rsid w:val="0073322C"/>
    <w:rsid w:val="007356B3"/>
    <w:rsid w:val="0073729C"/>
    <w:rsid w:val="00740848"/>
    <w:rsid w:val="007410FE"/>
    <w:rsid w:val="007416C3"/>
    <w:rsid w:val="00746CCF"/>
    <w:rsid w:val="00746EF7"/>
    <w:rsid w:val="0075065B"/>
    <w:rsid w:val="007535DF"/>
    <w:rsid w:val="007558FC"/>
    <w:rsid w:val="00756848"/>
    <w:rsid w:val="007572BB"/>
    <w:rsid w:val="00757CFD"/>
    <w:rsid w:val="00761230"/>
    <w:rsid w:val="00761285"/>
    <w:rsid w:val="007617B4"/>
    <w:rsid w:val="007621E9"/>
    <w:rsid w:val="00763A33"/>
    <w:rsid w:val="00763B51"/>
    <w:rsid w:val="00764CF7"/>
    <w:rsid w:val="007657D9"/>
    <w:rsid w:val="0076619A"/>
    <w:rsid w:val="00766537"/>
    <w:rsid w:val="0076655E"/>
    <w:rsid w:val="00766FB2"/>
    <w:rsid w:val="00771F83"/>
    <w:rsid w:val="00773161"/>
    <w:rsid w:val="007732BF"/>
    <w:rsid w:val="00773A06"/>
    <w:rsid w:val="00773AA9"/>
    <w:rsid w:val="00773EDD"/>
    <w:rsid w:val="007762C4"/>
    <w:rsid w:val="00777215"/>
    <w:rsid w:val="00787F14"/>
    <w:rsid w:val="00790BD4"/>
    <w:rsid w:val="00793BC7"/>
    <w:rsid w:val="00794480"/>
    <w:rsid w:val="0079473E"/>
    <w:rsid w:val="0079474F"/>
    <w:rsid w:val="007A091A"/>
    <w:rsid w:val="007A0BB2"/>
    <w:rsid w:val="007A109E"/>
    <w:rsid w:val="007A4147"/>
    <w:rsid w:val="007A4D0E"/>
    <w:rsid w:val="007A7148"/>
    <w:rsid w:val="007A7BE1"/>
    <w:rsid w:val="007A7DD2"/>
    <w:rsid w:val="007B00BC"/>
    <w:rsid w:val="007B20D9"/>
    <w:rsid w:val="007B52A9"/>
    <w:rsid w:val="007B591C"/>
    <w:rsid w:val="007B5B33"/>
    <w:rsid w:val="007B70D0"/>
    <w:rsid w:val="007B7C61"/>
    <w:rsid w:val="007C02CF"/>
    <w:rsid w:val="007C08E9"/>
    <w:rsid w:val="007C13FE"/>
    <w:rsid w:val="007C1911"/>
    <w:rsid w:val="007C2313"/>
    <w:rsid w:val="007C3D08"/>
    <w:rsid w:val="007C40F7"/>
    <w:rsid w:val="007C4A25"/>
    <w:rsid w:val="007C62C2"/>
    <w:rsid w:val="007C7107"/>
    <w:rsid w:val="007C7401"/>
    <w:rsid w:val="007C77D7"/>
    <w:rsid w:val="007C78B6"/>
    <w:rsid w:val="007C7C14"/>
    <w:rsid w:val="007D4049"/>
    <w:rsid w:val="007D4133"/>
    <w:rsid w:val="007D654D"/>
    <w:rsid w:val="007E1266"/>
    <w:rsid w:val="007E25EB"/>
    <w:rsid w:val="007E3902"/>
    <w:rsid w:val="007E5FC4"/>
    <w:rsid w:val="007E637B"/>
    <w:rsid w:val="007F078C"/>
    <w:rsid w:val="007F4BAA"/>
    <w:rsid w:val="00800D6C"/>
    <w:rsid w:val="00800F37"/>
    <w:rsid w:val="0080121F"/>
    <w:rsid w:val="00802366"/>
    <w:rsid w:val="0080280C"/>
    <w:rsid w:val="00802AD1"/>
    <w:rsid w:val="008031ED"/>
    <w:rsid w:val="0080331B"/>
    <w:rsid w:val="008040E6"/>
    <w:rsid w:val="008048EE"/>
    <w:rsid w:val="00805241"/>
    <w:rsid w:val="00805EBB"/>
    <w:rsid w:val="008079E7"/>
    <w:rsid w:val="00810799"/>
    <w:rsid w:val="00811917"/>
    <w:rsid w:val="00816BD9"/>
    <w:rsid w:val="0081745C"/>
    <w:rsid w:val="008174F9"/>
    <w:rsid w:val="00817866"/>
    <w:rsid w:val="008209F3"/>
    <w:rsid w:val="00821268"/>
    <w:rsid w:val="0082158A"/>
    <w:rsid w:val="00821B09"/>
    <w:rsid w:val="008220FC"/>
    <w:rsid w:val="008234B9"/>
    <w:rsid w:val="00823971"/>
    <w:rsid w:val="00826227"/>
    <w:rsid w:val="00826762"/>
    <w:rsid w:val="00826EE2"/>
    <w:rsid w:val="00832F51"/>
    <w:rsid w:val="008340AB"/>
    <w:rsid w:val="00835238"/>
    <w:rsid w:val="008355C3"/>
    <w:rsid w:val="0083570A"/>
    <w:rsid w:val="00835E45"/>
    <w:rsid w:val="00835F5F"/>
    <w:rsid w:val="00836C55"/>
    <w:rsid w:val="00836D4B"/>
    <w:rsid w:val="008370F8"/>
    <w:rsid w:val="00837262"/>
    <w:rsid w:val="008374F7"/>
    <w:rsid w:val="00837987"/>
    <w:rsid w:val="00846DE4"/>
    <w:rsid w:val="0084773C"/>
    <w:rsid w:val="008479B9"/>
    <w:rsid w:val="00851E4C"/>
    <w:rsid w:val="00852EEA"/>
    <w:rsid w:val="008550FA"/>
    <w:rsid w:val="008552F6"/>
    <w:rsid w:val="00855FF0"/>
    <w:rsid w:val="00856C90"/>
    <w:rsid w:val="00857CFE"/>
    <w:rsid w:val="00857DC4"/>
    <w:rsid w:val="00860F71"/>
    <w:rsid w:val="00861B38"/>
    <w:rsid w:val="00861E73"/>
    <w:rsid w:val="00862ACD"/>
    <w:rsid w:val="008639BD"/>
    <w:rsid w:val="00866496"/>
    <w:rsid w:val="00867AF1"/>
    <w:rsid w:val="008701B7"/>
    <w:rsid w:val="0087047E"/>
    <w:rsid w:val="0087062E"/>
    <w:rsid w:val="008719FE"/>
    <w:rsid w:val="0087432C"/>
    <w:rsid w:val="008764C5"/>
    <w:rsid w:val="008769A9"/>
    <w:rsid w:val="00877473"/>
    <w:rsid w:val="008848EE"/>
    <w:rsid w:val="00885104"/>
    <w:rsid w:val="008874B0"/>
    <w:rsid w:val="00890982"/>
    <w:rsid w:val="00890EDB"/>
    <w:rsid w:val="008913E7"/>
    <w:rsid w:val="00891514"/>
    <w:rsid w:val="008916C7"/>
    <w:rsid w:val="00891C49"/>
    <w:rsid w:val="00892672"/>
    <w:rsid w:val="008933CE"/>
    <w:rsid w:val="008935F6"/>
    <w:rsid w:val="00893AAE"/>
    <w:rsid w:val="00894386"/>
    <w:rsid w:val="00894C2E"/>
    <w:rsid w:val="0089648E"/>
    <w:rsid w:val="00896A12"/>
    <w:rsid w:val="008A0340"/>
    <w:rsid w:val="008A156C"/>
    <w:rsid w:val="008A2E3F"/>
    <w:rsid w:val="008A538B"/>
    <w:rsid w:val="008A7706"/>
    <w:rsid w:val="008A7B04"/>
    <w:rsid w:val="008A7C41"/>
    <w:rsid w:val="008A7EBE"/>
    <w:rsid w:val="008B1414"/>
    <w:rsid w:val="008B1A43"/>
    <w:rsid w:val="008B32D8"/>
    <w:rsid w:val="008B482C"/>
    <w:rsid w:val="008B4E0A"/>
    <w:rsid w:val="008B5B36"/>
    <w:rsid w:val="008B734A"/>
    <w:rsid w:val="008B77E1"/>
    <w:rsid w:val="008C267E"/>
    <w:rsid w:val="008C26D5"/>
    <w:rsid w:val="008C28A2"/>
    <w:rsid w:val="008C2A00"/>
    <w:rsid w:val="008C4E75"/>
    <w:rsid w:val="008C67B5"/>
    <w:rsid w:val="008C7099"/>
    <w:rsid w:val="008C7AD1"/>
    <w:rsid w:val="008C7C31"/>
    <w:rsid w:val="008D1550"/>
    <w:rsid w:val="008D1AD4"/>
    <w:rsid w:val="008D23AC"/>
    <w:rsid w:val="008D2DA5"/>
    <w:rsid w:val="008D3647"/>
    <w:rsid w:val="008D497A"/>
    <w:rsid w:val="008D4EB3"/>
    <w:rsid w:val="008D4F73"/>
    <w:rsid w:val="008D5332"/>
    <w:rsid w:val="008D7D7A"/>
    <w:rsid w:val="008E1C59"/>
    <w:rsid w:val="008E7E1C"/>
    <w:rsid w:val="008F0D09"/>
    <w:rsid w:val="008F1338"/>
    <w:rsid w:val="008F2386"/>
    <w:rsid w:val="008F50A1"/>
    <w:rsid w:val="008F6129"/>
    <w:rsid w:val="008F659A"/>
    <w:rsid w:val="008F7040"/>
    <w:rsid w:val="008F7143"/>
    <w:rsid w:val="008F7959"/>
    <w:rsid w:val="009008F4"/>
    <w:rsid w:val="00902106"/>
    <w:rsid w:val="00902CCD"/>
    <w:rsid w:val="00903259"/>
    <w:rsid w:val="009046AB"/>
    <w:rsid w:val="0090522F"/>
    <w:rsid w:val="00906884"/>
    <w:rsid w:val="00906AD6"/>
    <w:rsid w:val="009079EE"/>
    <w:rsid w:val="00907AF3"/>
    <w:rsid w:val="00913357"/>
    <w:rsid w:val="00913C4C"/>
    <w:rsid w:val="00915035"/>
    <w:rsid w:val="00915263"/>
    <w:rsid w:val="00915735"/>
    <w:rsid w:val="009169DC"/>
    <w:rsid w:val="00917373"/>
    <w:rsid w:val="00923BC7"/>
    <w:rsid w:val="0092475D"/>
    <w:rsid w:val="00927D23"/>
    <w:rsid w:val="009308D0"/>
    <w:rsid w:val="009314C5"/>
    <w:rsid w:val="00931C30"/>
    <w:rsid w:val="00932398"/>
    <w:rsid w:val="00932FD4"/>
    <w:rsid w:val="00933852"/>
    <w:rsid w:val="0093696E"/>
    <w:rsid w:val="00940564"/>
    <w:rsid w:val="00941B65"/>
    <w:rsid w:val="00941CC7"/>
    <w:rsid w:val="0094373D"/>
    <w:rsid w:val="00943920"/>
    <w:rsid w:val="00943F6C"/>
    <w:rsid w:val="00951EBC"/>
    <w:rsid w:val="00954BA1"/>
    <w:rsid w:val="00954CD2"/>
    <w:rsid w:val="00961C0E"/>
    <w:rsid w:val="009623DF"/>
    <w:rsid w:val="0096329B"/>
    <w:rsid w:val="009632D2"/>
    <w:rsid w:val="0096544C"/>
    <w:rsid w:val="00966029"/>
    <w:rsid w:val="009662D8"/>
    <w:rsid w:val="0096749A"/>
    <w:rsid w:val="00967C30"/>
    <w:rsid w:val="00970102"/>
    <w:rsid w:val="00970AF6"/>
    <w:rsid w:val="009716E8"/>
    <w:rsid w:val="009722A2"/>
    <w:rsid w:val="00973C5C"/>
    <w:rsid w:val="0097405A"/>
    <w:rsid w:val="009740EE"/>
    <w:rsid w:val="00975450"/>
    <w:rsid w:val="00975638"/>
    <w:rsid w:val="00975C87"/>
    <w:rsid w:val="00976685"/>
    <w:rsid w:val="0097692C"/>
    <w:rsid w:val="0097693F"/>
    <w:rsid w:val="009769D5"/>
    <w:rsid w:val="00976A41"/>
    <w:rsid w:val="009779E9"/>
    <w:rsid w:val="00980B01"/>
    <w:rsid w:val="00980C3F"/>
    <w:rsid w:val="00981185"/>
    <w:rsid w:val="00982ADA"/>
    <w:rsid w:val="00982BB6"/>
    <w:rsid w:val="00982DB7"/>
    <w:rsid w:val="009833E8"/>
    <w:rsid w:val="00984A5A"/>
    <w:rsid w:val="00984CCB"/>
    <w:rsid w:val="009862B5"/>
    <w:rsid w:val="00987300"/>
    <w:rsid w:val="00987814"/>
    <w:rsid w:val="00991941"/>
    <w:rsid w:val="00995342"/>
    <w:rsid w:val="00996204"/>
    <w:rsid w:val="00996C56"/>
    <w:rsid w:val="00996CE6"/>
    <w:rsid w:val="009A1BF3"/>
    <w:rsid w:val="009B0B26"/>
    <w:rsid w:val="009B1D0F"/>
    <w:rsid w:val="009B22E5"/>
    <w:rsid w:val="009B2FCA"/>
    <w:rsid w:val="009B45BE"/>
    <w:rsid w:val="009B47C8"/>
    <w:rsid w:val="009B62B2"/>
    <w:rsid w:val="009B6628"/>
    <w:rsid w:val="009B71FC"/>
    <w:rsid w:val="009B723C"/>
    <w:rsid w:val="009C087C"/>
    <w:rsid w:val="009C0DDC"/>
    <w:rsid w:val="009C11AC"/>
    <w:rsid w:val="009C19E1"/>
    <w:rsid w:val="009C1D6B"/>
    <w:rsid w:val="009C253D"/>
    <w:rsid w:val="009C3F5A"/>
    <w:rsid w:val="009C4269"/>
    <w:rsid w:val="009C5004"/>
    <w:rsid w:val="009C5FA8"/>
    <w:rsid w:val="009C62C8"/>
    <w:rsid w:val="009C62DD"/>
    <w:rsid w:val="009D088D"/>
    <w:rsid w:val="009D4323"/>
    <w:rsid w:val="009D4F44"/>
    <w:rsid w:val="009D575D"/>
    <w:rsid w:val="009D5940"/>
    <w:rsid w:val="009D5F66"/>
    <w:rsid w:val="009D66AC"/>
    <w:rsid w:val="009D73F0"/>
    <w:rsid w:val="009E0B1C"/>
    <w:rsid w:val="009E127F"/>
    <w:rsid w:val="009E162D"/>
    <w:rsid w:val="009E185E"/>
    <w:rsid w:val="009E302E"/>
    <w:rsid w:val="009E4233"/>
    <w:rsid w:val="009E6408"/>
    <w:rsid w:val="009E6F9A"/>
    <w:rsid w:val="009E7064"/>
    <w:rsid w:val="009F2C32"/>
    <w:rsid w:val="009F3B56"/>
    <w:rsid w:val="009F3B83"/>
    <w:rsid w:val="009F3C9C"/>
    <w:rsid w:val="009F645E"/>
    <w:rsid w:val="009F6518"/>
    <w:rsid w:val="009F761E"/>
    <w:rsid w:val="009F783A"/>
    <w:rsid w:val="00A00541"/>
    <w:rsid w:val="00A011A6"/>
    <w:rsid w:val="00A02119"/>
    <w:rsid w:val="00A029FE"/>
    <w:rsid w:val="00A02AC0"/>
    <w:rsid w:val="00A037A7"/>
    <w:rsid w:val="00A03BB7"/>
    <w:rsid w:val="00A03FD2"/>
    <w:rsid w:val="00A0423C"/>
    <w:rsid w:val="00A04CC1"/>
    <w:rsid w:val="00A079E6"/>
    <w:rsid w:val="00A104A1"/>
    <w:rsid w:val="00A151DD"/>
    <w:rsid w:val="00A1549B"/>
    <w:rsid w:val="00A16AC9"/>
    <w:rsid w:val="00A16F4C"/>
    <w:rsid w:val="00A17ED4"/>
    <w:rsid w:val="00A20552"/>
    <w:rsid w:val="00A21588"/>
    <w:rsid w:val="00A21F88"/>
    <w:rsid w:val="00A231DB"/>
    <w:rsid w:val="00A245BE"/>
    <w:rsid w:val="00A26DC3"/>
    <w:rsid w:val="00A2712F"/>
    <w:rsid w:val="00A278B0"/>
    <w:rsid w:val="00A27F5B"/>
    <w:rsid w:val="00A3057C"/>
    <w:rsid w:val="00A307EC"/>
    <w:rsid w:val="00A30FF1"/>
    <w:rsid w:val="00A31B3C"/>
    <w:rsid w:val="00A3390E"/>
    <w:rsid w:val="00A34495"/>
    <w:rsid w:val="00A366E6"/>
    <w:rsid w:val="00A36918"/>
    <w:rsid w:val="00A372F7"/>
    <w:rsid w:val="00A4119E"/>
    <w:rsid w:val="00A42D5C"/>
    <w:rsid w:val="00A46432"/>
    <w:rsid w:val="00A52657"/>
    <w:rsid w:val="00A5338A"/>
    <w:rsid w:val="00A54151"/>
    <w:rsid w:val="00A60E79"/>
    <w:rsid w:val="00A62367"/>
    <w:rsid w:val="00A63304"/>
    <w:rsid w:val="00A63BD0"/>
    <w:rsid w:val="00A63E02"/>
    <w:rsid w:val="00A65BEC"/>
    <w:rsid w:val="00A66E7E"/>
    <w:rsid w:val="00A725FF"/>
    <w:rsid w:val="00A72A38"/>
    <w:rsid w:val="00A73973"/>
    <w:rsid w:val="00A73C91"/>
    <w:rsid w:val="00A7476B"/>
    <w:rsid w:val="00A76792"/>
    <w:rsid w:val="00A76E89"/>
    <w:rsid w:val="00A77622"/>
    <w:rsid w:val="00A777DF"/>
    <w:rsid w:val="00A805F7"/>
    <w:rsid w:val="00A850EF"/>
    <w:rsid w:val="00A859AB"/>
    <w:rsid w:val="00A87A31"/>
    <w:rsid w:val="00A87F69"/>
    <w:rsid w:val="00A907C2"/>
    <w:rsid w:val="00A910BE"/>
    <w:rsid w:val="00A91FD3"/>
    <w:rsid w:val="00A92036"/>
    <w:rsid w:val="00A94C6A"/>
    <w:rsid w:val="00A94FF9"/>
    <w:rsid w:val="00A95ABB"/>
    <w:rsid w:val="00A95BB9"/>
    <w:rsid w:val="00A97908"/>
    <w:rsid w:val="00AA06BA"/>
    <w:rsid w:val="00AA1E06"/>
    <w:rsid w:val="00AA3538"/>
    <w:rsid w:val="00AA3BFD"/>
    <w:rsid w:val="00AA3C16"/>
    <w:rsid w:val="00AA3E3C"/>
    <w:rsid w:val="00AA510B"/>
    <w:rsid w:val="00AA5255"/>
    <w:rsid w:val="00AA707D"/>
    <w:rsid w:val="00AB155D"/>
    <w:rsid w:val="00AB2967"/>
    <w:rsid w:val="00AB3076"/>
    <w:rsid w:val="00AB3518"/>
    <w:rsid w:val="00AB41E5"/>
    <w:rsid w:val="00AB49DD"/>
    <w:rsid w:val="00AB5030"/>
    <w:rsid w:val="00AB6EC7"/>
    <w:rsid w:val="00AC0FE7"/>
    <w:rsid w:val="00AC1AB5"/>
    <w:rsid w:val="00AC2A37"/>
    <w:rsid w:val="00AC2E6E"/>
    <w:rsid w:val="00AC4773"/>
    <w:rsid w:val="00AC6BCA"/>
    <w:rsid w:val="00AC7EDD"/>
    <w:rsid w:val="00AD03B0"/>
    <w:rsid w:val="00AD128E"/>
    <w:rsid w:val="00AD1875"/>
    <w:rsid w:val="00AD2311"/>
    <w:rsid w:val="00AD238C"/>
    <w:rsid w:val="00AD40C1"/>
    <w:rsid w:val="00AD50E1"/>
    <w:rsid w:val="00AD5213"/>
    <w:rsid w:val="00AE1105"/>
    <w:rsid w:val="00AE2D56"/>
    <w:rsid w:val="00AE2DC7"/>
    <w:rsid w:val="00AE34BB"/>
    <w:rsid w:val="00AE6A43"/>
    <w:rsid w:val="00AF167E"/>
    <w:rsid w:val="00AF178B"/>
    <w:rsid w:val="00AF20C7"/>
    <w:rsid w:val="00AF562F"/>
    <w:rsid w:val="00AF5FB6"/>
    <w:rsid w:val="00AF67DB"/>
    <w:rsid w:val="00AF6DC7"/>
    <w:rsid w:val="00B00613"/>
    <w:rsid w:val="00B00D93"/>
    <w:rsid w:val="00B02A87"/>
    <w:rsid w:val="00B02D73"/>
    <w:rsid w:val="00B04006"/>
    <w:rsid w:val="00B04FA7"/>
    <w:rsid w:val="00B0581D"/>
    <w:rsid w:val="00B12FBB"/>
    <w:rsid w:val="00B130D9"/>
    <w:rsid w:val="00B16282"/>
    <w:rsid w:val="00B176D5"/>
    <w:rsid w:val="00B22593"/>
    <w:rsid w:val="00B234CE"/>
    <w:rsid w:val="00B238F3"/>
    <w:rsid w:val="00B31A66"/>
    <w:rsid w:val="00B32150"/>
    <w:rsid w:val="00B32696"/>
    <w:rsid w:val="00B32F7D"/>
    <w:rsid w:val="00B337B7"/>
    <w:rsid w:val="00B34E88"/>
    <w:rsid w:val="00B35BA8"/>
    <w:rsid w:val="00B4045F"/>
    <w:rsid w:val="00B40C0C"/>
    <w:rsid w:val="00B42892"/>
    <w:rsid w:val="00B44530"/>
    <w:rsid w:val="00B44EB5"/>
    <w:rsid w:val="00B476FC"/>
    <w:rsid w:val="00B504A8"/>
    <w:rsid w:val="00B50812"/>
    <w:rsid w:val="00B512C3"/>
    <w:rsid w:val="00B51F55"/>
    <w:rsid w:val="00B5350E"/>
    <w:rsid w:val="00B54A86"/>
    <w:rsid w:val="00B54BC9"/>
    <w:rsid w:val="00B56C7C"/>
    <w:rsid w:val="00B57AC9"/>
    <w:rsid w:val="00B606C1"/>
    <w:rsid w:val="00B619CD"/>
    <w:rsid w:val="00B639DE"/>
    <w:rsid w:val="00B63D89"/>
    <w:rsid w:val="00B66033"/>
    <w:rsid w:val="00B66051"/>
    <w:rsid w:val="00B663D9"/>
    <w:rsid w:val="00B66915"/>
    <w:rsid w:val="00B66D7D"/>
    <w:rsid w:val="00B66DCE"/>
    <w:rsid w:val="00B6752C"/>
    <w:rsid w:val="00B70DE5"/>
    <w:rsid w:val="00B734AC"/>
    <w:rsid w:val="00B73CF9"/>
    <w:rsid w:val="00B73F61"/>
    <w:rsid w:val="00B743FA"/>
    <w:rsid w:val="00B754DE"/>
    <w:rsid w:val="00B75C17"/>
    <w:rsid w:val="00B779AE"/>
    <w:rsid w:val="00B80887"/>
    <w:rsid w:val="00B81404"/>
    <w:rsid w:val="00B81689"/>
    <w:rsid w:val="00B82507"/>
    <w:rsid w:val="00B829F9"/>
    <w:rsid w:val="00B832BE"/>
    <w:rsid w:val="00B83726"/>
    <w:rsid w:val="00B83B4D"/>
    <w:rsid w:val="00B848C0"/>
    <w:rsid w:val="00B84AE8"/>
    <w:rsid w:val="00B84E34"/>
    <w:rsid w:val="00B85354"/>
    <w:rsid w:val="00B8592C"/>
    <w:rsid w:val="00B8790B"/>
    <w:rsid w:val="00B90796"/>
    <w:rsid w:val="00B90F7A"/>
    <w:rsid w:val="00B931F4"/>
    <w:rsid w:val="00B956D1"/>
    <w:rsid w:val="00B965BB"/>
    <w:rsid w:val="00B96DE9"/>
    <w:rsid w:val="00B97DA5"/>
    <w:rsid w:val="00BA0118"/>
    <w:rsid w:val="00BA090C"/>
    <w:rsid w:val="00BA0B40"/>
    <w:rsid w:val="00BA0EBF"/>
    <w:rsid w:val="00BA28D4"/>
    <w:rsid w:val="00BA3B27"/>
    <w:rsid w:val="00BA58F4"/>
    <w:rsid w:val="00BA67E9"/>
    <w:rsid w:val="00BB2311"/>
    <w:rsid w:val="00BB5738"/>
    <w:rsid w:val="00BB75DE"/>
    <w:rsid w:val="00BC04D2"/>
    <w:rsid w:val="00BC21BE"/>
    <w:rsid w:val="00BC3087"/>
    <w:rsid w:val="00BC4648"/>
    <w:rsid w:val="00BC4ECF"/>
    <w:rsid w:val="00BC5F07"/>
    <w:rsid w:val="00BC6AC4"/>
    <w:rsid w:val="00BC6C74"/>
    <w:rsid w:val="00BC712C"/>
    <w:rsid w:val="00BC7726"/>
    <w:rsid w:val="00BC78BB"/>
    <w:rsid w:val="00BD050D"/>
    <w:rsid w:val="00BD1076"/>
    <w:rsid w:val="00BD1FF1"/>
    <w:rsid w:val="00BD35B0"/>
    <w:rsid w:val="00BD372F"/>
    <w:rsid w:val="00BD3EDF"/>
    <w:rsid w:val="00BD53ED"/>
    <w:rsid w:val="00BE2994"/>
    <w:rsid w:val="00BE50B5"/>
    <w:rsid w:val="00BE564F"/>
    <w:rsid w:val="00BE625B"/>
    <w:rsid w:val="00BE629C"/>
    <w:rsid w:val="00BE6592"/>
    <w:rsid w:val="00BF0477"/>
    <w:rsid w:val="00BF04C8"/>
    <w:rsid w:val="00BF2104"/>
    <w:rsid w:val="00BF4094"/>
    <w:rsid w:val="00BF48DC"/>
    <w:rsid w:val="00BF7D7A"/>
    <w:rsid w:val="00C010F5"/>
    <w:rsid w:val="00C01839"/>
    <w:rsid w:val="00C03535"/>
    <w:rsid w:val="00C0499C"/>
    <w:rsid w:val="00C05148"/>
    <w:rsid w:val="00C06C1C"/>
    <w:rsid w:val="00C078B1"/>
    <w:rsid w:val="00C07BDD"/>
    <w:rsid w:val="00C1345C"/>
    <w:rsid w:val="00C14598"/>
    <w:rsid w:val="00C14F02"/>
    <w:rsid w:val="00C20880"/>
    <w:rsid w:val="00C212E8"/>
    <w:rsid w:val="00C23C32"/>
    <w:rsid w:val="00C2478B"/>
    <w:rsid w:val="00C24F66"/>
    <w:rsid w:val="00C259B2"/>
    <w:rsid w:val="00C264AA"/>
    <w:rsid w:val="00C26DEA"/>
    <w:rsid w:val="00C2708B"/>
    <w:rsid w:val="00C30763"/>
    <w:rsid w:val="00C314B7"/>
    <w:rsid w:val="00C32B48"/>
    <w:rsid w:val="00C32B6B"/>
    <w:rsid w:val="00C33065"/>
    <w:rsid w:val="00C35139"/>
    <w:rsid w:val="00C42EAD"/>
    <w:rsid w:val="00C43A4D"/>
    <w:rsid w:val="00C46427"/>
    <w:rsid w:val="00C46826"/>
    <w:rsid w:val="00C50F65"/>
    <w:rsid w:val="00C513C0"/>
    <w:rsid w:val="00C529CD"/>
    <w:rsid w:val="00C55330"/>
    <w:rsid w:val="00C56AEE"/>
    <w:rsid w:val="00C5725E"/>
    <w:rsid w:val="00C576BD"/>
    <w:rsid w:val="00C57807"/>
    <w:rsid w:val="00C579C1"/>
    <w:rsid w:val="00C60397"/>
    <w:rsid w:val="00C60BC1"/>
    <w:rsid w:val="00C6112E"/>
    <w:rsid w:val="00C62D50"/>
    <w:rsid w:val="00C63A74"/>
    <w:rsid w:val="00C64350"/>
    <w:rsid w:val="00C64891"/>
    <w:rsid w:val="00C66F98"/>
    <w:rsid w:val="00C7085A"/>
    <w:rsid w:val="00C70BDC"/>
    <w:rsid w:val="00C719AB"/>
    <w:rsid w:val="00C725D1"/>
    <w:rsid w:val="00C72934"/>
    <w:rsid w:val="00C72D92"/>
    <w:rsid w:val="00C73BBB"/>
    <w:rsid w:val="00C75712"/>
    <w:rsid w:val="00C75A74"/>
    <w:rsid w:val="00C8021C"/>
    <w:rsid w:val="00C823A8"/>
    <w:rsid w:val="00C90839"/>
    <w:rsid w:val="00C92827"/>
    <w:rsid w:val="00C93179"/>
    <w:rsid w:val="00C9561E"/>
    <w:rsid w:val="00C97749"/>
    <w:rsid w:val="00CA0B98"/>
    <w:rsid w:val="00CA109D"/>
    <w:rsid w:val="00CA1801"/>
    <w:rsid w:val="00CA7119"/>
    <w:rsid w:val="00CB0A50"/>
    <w:rsid w:val="00CB0F80"/>
    <w:rsid w:val="00CB1CB7"/>
    <w:rsid w:val="00CB1D44"/>
    <w:rsid w:val="00CB212A"/>
    <w:rsid w:val="00CB2CD1"/>
    <w:rsid w:val="00CB4C00"/>
    <w:rsid w:val="00CB52DC"/>
    <w:rsid w:val="00CB6FB7"/>
    <w:rsid w:val="00CC1A28"/>
    <w:rsid w:val="00CC3028"/>
    <w:rsid w:val="00CC45A8"/>
    <w:rsid w:val="00CC54F2"/>
    <w:rsid w:val="00CC672E"/>
    <w:rsid w:val="00CD049B"/>
    <w:rsid w:val="00CD2925"/>
    <w:rsid w:val="00CD423E"/>
    <w:rsid w:val="00CD44C0"/>
    <w:rsid w:val="00CD46EC"/>
    <w:rsid w:val="00CD5275"/>
    <w:rsid w:val="00CD54F2"/>
    <w:rsid w:val="00CD5738"/>
    <w:rsid w:val="00CD6506"/>
    <w:rsid w:val="00CD7028"/>
    <w:rsid w:val="00CD7651"/>
    <w:rsid w:val="00CD777C"/>
    <w:rsid w:val="00CD7866"/>
    <w:rsid w:val="00CE06FC"/>
    <w:rsid w:val="00CE0711"/>
    <w:rsid w:val="00CE2DCF"/>
    <w:rsid w:val="00CE467C"/>
    <w:rsid w:val="00CE49D9"/>
    <w:rsid w:val="00CE66B4"/>
    <w:rsid w:val="00CE6DCF"/>
    <w:rsid w:val="00CF2550"/>
    <w:rsid w:val="00CF2818"/>
    <w:rsid w:val="00CF30A9"/>
    <w:rsid w:val="00CF5199"/>
    <w:rsid w:val="00CF71B9"/>
    <w:rsid w:val="00CF73B9"/>
    <w:rsid w:val="00D0027A"/>
    <w:rsid w:val="00D01F77"/>
    <w:rsid w:val="00D034F9"/>
    <w:rsid w:val="00D0429C"/>
    <w:rsid w:val="00D05136"/>
    <w:rsid w:val="00D07AC4"/>
    <w:rsid w:val="00D10D38"/>
    <w:rsid w:val="00D10F5D"/>
    <w:rsid w:val="00D1220D"/>
    <w:rsid w:val="00D13290"/>
    <w:rsid w:val="00D142DC"/>
    <w:rsid w:val="00D14728"/>
    <w:rsid w:val="00D15570"/>
    <w:rsid w:val="00D15873"/>
    <w:rsid w:val="00D176E6"/>
    <w:rsid w:val="00D1799A"/>
    <w:rsid w:val="00D20827"/>
    <w:rsid w:val="00D20BC2"/>
    <w:rsid w:val="00D22070"/>
    <w:rsid w:val="00D225A4"/>
    <w:rsid w:val="00D23C15"/>
    <w:rsid w:val="00D24057"/>
    <w:rsid w:val="00D24B1E"/>
    <w:rsid w:val="00D26A11"/>
    <w:rsid w:val="00D26F2D"/>
    <w:rsid w:val="00D30117"/>
    <w:rsid w:val="00D30EB8"/>
    <w:rsid w:val="00D334BE"/>
    <w:rsid w:val="00D33D37"/>
    <w:rsid w:val="00D3541B"/>
    <w:rsid w:val="00D357C4"/>
    <w:rsid w:val="00D358D5"/>
    <w:rsid w:val="00D35DCF"/>
    <w:rsid w:val="00D365D8"/>
    <w:rsid w:val="00D37514"/>
    <w:rsid w:val="00D37929"/>
    <w:rsid w:val="00D40A8A"/>
    <w:rsid w:val="00D42923"/>
    <w:rsid w:val="00D42BAC"/>
    <w:rsid w:val="00D43483"/>
    <w:rsid w:val="00D44061"/>
    <w:rsid w:val="00D44118"/>
    <w:rsid w:val="00D4649F"/>
    <w:rsid w:val="00D47015"/>
    <w:rsid w:val="00D52280"/>
    <w:rsid w:val="00D52E49"/>
    <w:rsid w:val="00D5408C"/>
    <w:rsid w:val="00D5430C"/>
    <w:rsid w:val="00D55DB9"/>
    <w:rsid w:val="00D563BC"/>
    <w:rsid w:val="00D56616"/>
    <w:rsid w:val="00D6029C"/>
    <w:rsid w:val="00D6085E"/>
    <w:rsid w:val="00D6090A"/>
    <w:rsid w:val="00D61ABA"/>
    <w:rsid w:val="00D62C12"/>
    <w:rsid w:val="00D6374A"/>
    <w:rsid w:val="00D640A2"/>
    <w:rsid w:val="00D67FAF"/>
    <w:rsid w:val="00D70459"/>
    <w:rsid w:val="00D73412"/>
    <w:rsid w:val="00D740FB"/>
    <w:rsid w:val="00D752C7"/>
    <w:rsid w:val="00D75481"/>
    <w:rsid w:val="00D75DED"/>
    <w:rsid w:val="00D81FDF"/>
    <w:rsid w:val="00D832DF"/>
    <w:rsid w:val="00D8333D"/>
    <w:rsid w:val="00D846BE"/>
    <w:rsid w:val="00D85016"/>
    <w:rsid w:val="00D85874"/>
    <w:rsid w:val="00D86516"/>
    <w:rsid w:val="00D86CD4"/>
    <w:rsid w:val="00D90259"/>
    <w:rsid w:val="00D916E5"/>
    <w:rsid w:val="00D91BF0"/>
    <w:rsid w:val="00D91CB4"/>
    <w:rsid w:val="00D927EA"/>
    <w:rsid w:val="00D95E49"/>
    <w:rsid w:val="00D965DB"/>
    <w:rsid w:val="00D96A8F"/>
    <w:rsid w:val="00DA1431"/>
    <w:rsid w:val="00DA3120"/>
    <w:rsid w:val="00DA321E"/>
    <w:rsid w:val="00DA426E"/>
    <w:rsid w:val="00DA4E69"/>
    <w:rsid w:val="00DA5057"/>
    <w:rsid w:val="00DA68E8"/>
    <w:rsid w:val="00DA6DF4"/>
    <w:rsid w:val="00DA6F5E"/>
    <w:rsid w:val="00DB1638"/>
    <w:rsid w:val="00DB24A3"/>
    <w:rsid w:val="00DB47A1"/>
    <w:rsid w:val="00DB5026"/>
    <w:rsid w:val="00DB5296"/>
    <w:rsid w:val="00DB58EB"/>
    <w:rsid w:val="00DB5EF8"/>
    <w:rsid w:val="00DB7326"/>
    <w:rsid w:val="00DC14CD"/>
    <w:rsid w:val="00DC21D4"/>
    <w:rsid w:val="00DC2E1D"/>
    <w:rsid w:val="00DC34A8"/>
    <w:rsid w:val="00DC414B"/>
    <w:rsid w:val="00DC53E9"/>
    <w:rsid w:val="00DC59F0"/>
    <w:rsid w:val="00DC67AD"/>
    <w:rsid w:val="00DD07CA"/>
    <w:rsid w:val="00DD0DD2"/>
    <w:rsid w:val="00DD2CE8"/>
    <w:rsid w:val="00DD3023"/>
    <w:rsid w:val="00DD4664"/>
    <w:rsid w:val="00DD7CDA"/>
    <w:rsid w:val="00DE06E6"/>
    <w:rsid w:val="00DE282F"/>
    <w:rsid w:val="00DE2F6D"/>
    <w:rsid w:val="00DE313A"/>
    <w:rsid w:val="00DE4250"/>
    <w:rsid w:val="00DE481E"/>
    <w:rsid w:val="00DE5F49"/>
    <w:rsid w:val="00DE7275"/>
    <w:rsid w:val="00DF0EF3"/>
    <w:rsid w:val="00DF2269"/>
    <w:rsid w:val="00DF288D"/>
    <w:rsid w:val="00DF2E79"/>
    <w:rsid w:val="00DF3581"/>
    <w:rsid w:val="00DF3A39"/>
    <w:rsid w:val="00DF5045"/>
    <w:rsid w:val="00DF6194"/>
    <w:rsid w:val="00DF715E"/>
    <w:rsid w:val="00DF72D7"/>
    <w:rsid w:val="00E009B5"/>
    <w:rsid w:val="00E02577"/>
    <w:rsid w:val="00E060E3"/>
    <w:rsid w:val="00E06314"/>
    <w:rsid w:val="00E1086B"/>
    <w:rsid w:val="00E10B68"/>
    <w:rsid w:val="00E11837"/>
    <w:rsid w:val="00E123BB"/>
    <w:rsid w:val="00E1317D"/>
    <w:rsid w:val="00E1377B"/>
    <w:rsid w:val="00E138FB"/>
    <w:rsid w:val="00E13F82"/>
    <w:rsid w:val="00E15BDE"/>
    <w:rsid w:val="00E16B41"/>
    <w:rsid w:val="00E16CC2"/>
    <w:rsid w:val="00E174BF"/>
    <w:rsid w:val="00E20411"/>
    <w:rsid w:val="00E20AA0"/>
    <w:rsid w:val="00E21263"/>
    <w:rsid w:val="00E22461"/>
    <w:rsid w:val="00E242CC"/>
    <w:rsid w:val="00E24A79"/>
    <w:rsid w:val="00E25D67"/>
    <w:rsid w:val="00E26091"/>
    <w:rsid w:val="00E26299"/>
    <w:rsid w:val="00E2772C"/>
    <w:rsid w:val="00E30028"/>
    <w:rsid w:val="00E300E9"/>
    <w:rsid w:val="00E322C4"/>
    <w:rsid w:val="00E322CF"/>
    <w:rsid w:val="00E33AEC"/>
    <w:rsid w:val="00E36BFA"/>
    <w:rsid w:val="00E37752"/>
    <w:rsid w:val="00E4010A"/>
    <w:rsid w:val="00E40C32"/>
    <w:rsid w:val="00E424BB"/>
    <w:rsid w:val="00E44717"/>
    <w:rsid w:val="00E44C54"/>
    <w:rsid w:val="00E45E42"/>
    <w:rsid w:val="00E46ECE"/>
    <w:rsid w:val="00E47450"/>
    <w:rsid w:val="00E50307"/>
    <w:rsid w:val="00E50492"/>
    <w:rsid w:val="00E52AEC"/>
    <w:rsid w:val="00E53602"/>
    <w:rsid w:val="00E555C8"/>
    <w:rsid w:val="00E55B5A"/>
    <w:rsid w:val="00E5606F"/>
    <w:rsid w:val="00E60DE8"/>
    <w:rsid w:val="00E60EBB"/>
    <w:rsid w:val="00E6129A"/>
    <w:rsid w:val="00E61580"/>
    <w:rsid w:val="00E61A8C"/>
    <w:rsid w:val="00E61B3D"/>
    <w:rsid w:val="00E63990"/>
    <w:rsid w:val="00E64033"/>
    <w:rsid w:val="00E647B6"/>
    <w:rsid w:val="00E66292"/>
    <w:rsid w:val="00E67D2A"/>
    <w:rsid w:val="00E67F28"/>
    <w:rsid w:val="00E70185"/>
    <w:rsid w:val="00E7097E"/>
    <w:rsid w:val="00E7164F"/>
    <w:rsid w:val="00E73294"/>
    <w:rsid w:val="00E744D4"/>
    <w:rsid w:val="00E75AA3"/>
    <w:rsid w:val="00E75BB8"/>
    <w:rsid w:val="00E763CA"/>
    <w:rsid w:val="00E769F8"/>
    <w:rsid w:val="00E76F58"/>
    <w:rsid w:val="00E80C06"/>
    <w:rsid w:val="00E8114D"/>
    <w:rsid w:val="00E81ABB"/>
    <w:rsid w:val="00E821EE"/>
    <w:rsid w:val="00E822D8"/>
    <w:rsid w:val="00E8437F"/>
    <w:rsid w:val="00E85D2C"/>
    <w:rsid w:val="00E86B97"/>
    <w:rsid w:val="00E86C77"/>
    <w:rsid w:val="00E90EDB"/>
    <w:rsid w:val="00E915C2"/>
    <w:rsid w:val="00E91CE5"/>
    <w:rsid w:val="00E95A3C"/>
    <w:rsid w:val="00E95EB1"/>
    <w:rsid w:val="00E96D48"/>
    <w:rsid w:val="00E97304"/>
    <w:rsid w:val="00EA0635"/>
    <w:rsid w:val="00EA06BF"/>
    <w:rsid w:val="00EA1260"/>
    <w:rsid w:val="00EA1287"/>
    <w:rsid w:val="00EA21BE"/>
    <w:rsid w:val="00EA3C8B"/>
    <w:rsid w:val="00EA487C"/>
    <w:rsid w:val="00EA5665"/>
    <w:rsid w:val="00EA7833"/>
    <w:rsid w:val="00EA7D76"/>
    <w:rsid w:val="00EB11F9"/>
    <w:rsid w:val="00EB2F0D"/>
    <w:rsid w:val="00EB3018"/>
    <w:rsid w:val="00EB35EF"/>
    <w:rsid w:val="00EB510F"/>
    <w:rsid w:val="00EB68D8"/>
    <w:rsid w:val="00EB6ECA"/>
    <w:rsid w:val="00EC0907"/>
    <w:rsid w:val="00EC1D1E"/>
    <w:rsid w:val="00EC273A"/>
    <w:rsid w:val="00EC445B"/>
    <w:rsid w:val="00EC47D3"/>
    <w:rsid w:val="00EC5D0C"/>
    <w:rsid w:val="00EC6CF7"/>
    <w:rsid w:val="00ED049D"/>
    <w:rsid w:val="00ED3268"/>
    <w:rsid w:val="00ED3AB7"/>
    <w:rsid w:val="00ED44EE"/>
    <w:rsid w:val="00ED79D7"/>
    <w:rsid w:val="00EE0DDB"/>
    <w:rsid w:val="00EE280C"/>
    <w:rsid w:val="00EE28BD"/>
    <w:rsid w:val="00EE2F8F"/>
    <w:rsid w:val="00EE4AAE"/>
    <w:rsid w:val="00EE4E1C"/>
    <w:rsid w:val="00EE5D47"/>
    <w:rsid w:val="00EE6461"/>
    <w:rsid w:val="00EE7B9D"/>
    <w:rsid w:val="00EF10B6"/>
    <w:rsid w:val="00EF1AB8"/>
    <w:rsid w:val="00EF2155"/>
    <w:rsid w:val="00EF4795"/>
    <w:rsid w:val="00EF5163"/>
    <w:rsid w:val="00EF5F93"/>
    <w:rsid w:val="00EF74C7"/>
    <w:rsid w:val="00EF76E4"/>
    <w:rsid w:val="00F001F8"/>
    <w:rsid w:val="00F01074"/>
    <w:rsid w:val="00F010A3"/>
    <w:rsid w:val="00F0228A"/>
    <w:rsid w:val="00F02C5C"/>
    <w:rsid w:val="00F03AF7"/>
    <w:rsid w:val="00F03E95"/>
    <w:rsid w:val="00F05A3D"/>
    <w:rsid w:val="00F061BE"/>
    <w:rsid w:val="00F0787F"/>
    <w:rsid w:val="00F10F6E"/>
    <w:rsid w:val="00F117E8"/>
    <w:rsid w:val="00F12A3C"/>
    <w:rsid w:val="00F12B98"/>
    <w:rsid w:val="00F1413F"/>
    <w:rsid w:val="00F147A6"/>
    <w:rsid w:val="00F15643"/>
    <w:rsid w:val="00F1654E"/>
    <w:rsid w:val="00F17B33"/>
    <w:rsid w:val="00F204D8"/>
    <w:rsid w:val="00F207BD"/>
    <w:rsid w:val="00F23B76"/>
    <w:rsid w:val="00F24EDC"/>
    <w:rsid w:val="00F2586B"/>
    <w:rsid w:val="00F2602F"/>
    <w:rsid w:val="00F26064"/>
    <w:rsid w:val="00F33999"/>
    <w:rsid w:val="00F347B3"/>
    <w:rsid w:val="00F35546"/>
    <w:rsid w:val="00F356A7"/>
    <w:rsid w:val="00F3588B"/>
    <w:rsid w:val="00F369E6"/>
    <w:rsid w:val="00F37096"/>
    <w:rsid w:val="00F40D7C"/>
    <w:rsid w:val="00F4682E"/>
    <w:rsid w:val="00F46A05"/>
    <w:rsid w:val="00F475C6"/>
    <w:rsid w:val="00F50011"/>
    <w:rsid w:val="00F5244C"/>
    <w:rsid w:val="00F52591"/>
    <w:rsid w:val="00F57C87"/>
    <w:rsid w:val="00F6270A"/>
    <w:rsid w:val="00F63095"/>
    <w:rsid w:val="00F63CE4"/>
    <w:rsid w:val="00F64AFE"/>
    <w:rsid w:val="00F65615"/>
    <w:rsid w:val="00F66EB2"/>
    <w:rsid w:val="00F712C9"/>
    <w:rsid w:val="00F71378"/>
    <w:rsid w:val="00F73264"/>
    <w:rsid w:val="00F73DA6"/>
    <w:rsid w:val="00F74899"/>
    <w:rsid w:val="00F755C2"/>
    <w:rsid w:val="00F801EF"/>
    <w:rsid w:val="00F81707"/>
    <w:rsid w:val="00F81B4A"/>
    <w:rsid w:val="00F81EFC"/>
    <w:rsid w:val="00F8319B"/>
    <w:rsid w:val="00F83510"/>
    <w:rsid w:val="00F83FF7"/>
    <w:rsid w:val="00F84070"/>
    <w:rsid w:val="00F84F07"/>
    <w:rsid w:val="00F85E2B"/>
    <w:rsid w:val="00F86B10"/>
    <w:rsid w:val="00F873C7"/>
    <w:rsid w:val="00F87626"/>
    <w:rsid w:val="00F9091D"/>
    <w:rsid w:val="00F937E1"/>
    <w:rsid w:val="00F946C3"/>
    <w:rsid w:val="00F966DC"/>
    <w:rsid w:val="00F9720A"/>
    <w:rsid w:val="00FA1FD4"/>
    <w:rsid w:val="00FA2C4C"/>
    <w:rsid w:val="00FA3D4B"/>
    <w:rsid w:val="00FA44CF"/>
    <w:rsid w:val="00FA4701"/>
    <w:rsid w:val="00FB18C8"/>
    <w:rsid w:val="00FB1DEE"/>
    <w:rsid w:val="00FB2C2F"/>
    <w:rsid w:val="00FB3281"/>
    <w:rsid w:val="00FB3AC6"/>
    <w:rsid w:val="00FB6531"/>
    <w:rsid w:val="00FB68B3"/>
    <w:rsid w:val="00FB6A84"/>
    <w:rsid w:val="00FB6B6B"/>
    <w:rsid w:val="00FC03D9"/>
    <w:rsid w:val="00FC0536"/>
    <w:rsid w:val="00FC05A3"/>
    <w:rsid w:val="00FC0721"/>
    <w:rsid w:val="00FC1015"/>
    <w:rsid w:val="00FC1990"/>
    <w:rsid w:val="00FC1D9A"/>
    <w:rsid w:val="00FC1DDE"/>
    <w:rsid w:val="00FC26C5"/>
    <w:rsid w:val="00FC3B14"/>
    <w:rsid w:val="00FC40C9"/>
    <w:rsid w:val="00FC4F81"/>
    <w:rsid w:val="00FC4F90"/>
    <w:rsid w:val="00FC5356"/>
    <w:rsid w:val="00FD05A4"/>
    <w:rsid w:val="00FD1A65"/>
    <w:rsid w:val="00FD1FDE"/>
    <w:rsid w:val="00FD2233"/>
    <w:rsid w:val="00FD3F2B"/>
    <w:rsid w:val="00FD58D7"/>
    <w:rsid w:val="00FD6F2A"/>
    <w:rsid w:val="00FE0997"/>
    <w:rsid w:val="00FE151F"/>
    <w:rsid w:val="00FE1DF1"/>
    <w:rsid w:val="00FE38C4"/>
    <w:rsid w:val="00FE3BA0"/>
    <w:rsid w:val="00FE3CC2"/>
    <w:rsid w:val="00FE3D96"/>
    <w:rsid w:val="00FE4D01"/>
    <w:rsid w:val="00FE50C6"/>
    <w:rsid w:val="00FE63B2"/>
    <w:rsid w:val="00FE789F"/>
    <w:rsid w:val="00FF0BC0"/>
    <w:rsid w:val="00FF17F4"/>
    <w:rsid w:val="00FF210D"/>
    <w:rsid w:val="00FF2600"/>
    <w:rsid w:val="00FF28C6"/>
    <w:rsid w:val="00FF2A0D"/>
    <w:rsid w:val="00FF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30">
      <o:colormenu v:ext="edit" fillcolor="none [2732]" strokecolor="none [3213]"/>
    </o:shapedefaults>
    <o:shapelayout v:ext="edit">
      <o:idmap v:ext="edit" data="1,187"/>
      <o:rules v:ext="edit">
        <o:r id="V:Rule6" type="connector" idref="#_x0000_s191542"/>
        <o:r id="V:Rule7" type="connector" idref="#_x0000_s2043"/>
        <o:r id="V:Rule10" type="connector" idref="#_x0000_s191581"/>
        <o:r id="V:Rule12" type="connector" idref="#_x0000_s191589"/>
        <o:r id="V:Rule16" type="connector" idref="#_x0000_s191593"/>
        <o:r id="V:Rule18" type="connector" idref="#_x0000_s191595"/>
        <o:r id="V:Rule20" type="connector" idref="#_x0000_s1915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paragraph" w:styleId="Heading4">
    <w:name w:val="heading 4"/>
    <w:basedOn w:val="Normal"/>
    <w:link w:val="Heading4Char"/>
    <w:uiPriority w:val="9"/>
    <w:qFormat/>
    <w:rsid w:val="006B12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 w:type="character" w:customStyle="1" w:styleId="text">
    <w:name w:val="text"/>
    <w:basedOn w:val="DefaultParagraphFont"/>
    <w:rsid w:val="00D91BF0"/>
  </w:style>
  <w:style w:type="character" w:customStyle="1" w:styleId="usercontent">
    <w:name w:val="usercontent"/>
    <w:basedOn w:val="DefaultParagraphFont"/>
    <w:rsid w:val="00DF2269"/>
  </w:style>
  <w:style w:type="character" w:customStyle="1" w:styleId="textexposedhide">
    <w:name w:val="text_exposed_hide"/>
    <w:basedOn w:val="DefaultParagraphFont"/>
    <w:rsid w:val="00BE629C"/>
  </w:style>
  <w:style w:type="character" w:customStyle="1" w:styleId="textexposedshow">
    <w:name w:val="text_exposed_show"/>
    <w:basedOn w:val="DefaultParagraphFont"/>
    <w:rsid w:val="00BE629C"/>
  </w:style>
  <w:style w:type="character" w:customStyle="1" w:styleId="Heading4Char">
    <w:name w:val="Heading 4 Char"/>
    <w:basedOn w:val="DefaultParagraphFont"/>
    <w:link w:val="Heading4"/>
    <w:uiPriority w:val="9"/>
    <w:rsid w:val="006B128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B11F9"/>
  </w:style>
  <w:style w:type="character" w:customStyle="1" w:styleId="aqj">
    <w:name w:val="aqj"/>
    <w:basedOn w:val="DefaultParagraphFont"/>
    <w:rsid w:val="00FD1FDE"/>
  </w:style>
</w:styles>
</file>

<file path=word/webSettings.xml><?xml version="1.0" encoding="utf-8"?>
<w:webSettings xmlns:r="http://schemas.openxmlformats.org/officeDocument/2006/relationships" xmlns:w="http://schemas.openxmlformats.org/wordprocessingml/2006/main">
  <w:divs>
    <w:div w:id="2823500">
      <w:bodyDiv w:val="1"/>
      <w:marLeft w:val="0"/>
      <w:marRight w:val="0"/>
      <w:marTop w:val="0"/>
      <w:marBottom w:val="0"/>
      <w:divBdr>
        <w:top w:val="none" w:sz="0" w:space="0" w:color="auto"/>
        <w:left w:val="none" w:sz="0" w:space="0" w:color="auto"/>
        <w:bottom w:val="none" w:sz="0" w:space="0" w:color="auto"/>
        <w:right w:val="none" w:sz="0" w:space="0" w:color="auto"/>
      </w:divBdr>
      <w:divsChild>
        <w:div w:id="1680355798">
          <w:marLeft w:val="0"/>
          <w:marRight w:val="0"/>
          <w:marTop w:val="0"/>
          <w:marBottom w:val="0"/>
          <w:divBdr>
            <w:top w:val="none" w:sz="0" w:space="0" w:color="auto"/>
            <w:left w:val="none" w:sz="0" w:space="0" w:color="auto"/>
            <w:bottom w:val="none" w:sz="0" w:space="0" w:color="auto"/>
            <w:right w:val="none" w:sz="0" w:space="0" w:color="auto"/>
          </w:divBdr>
          <w:divsChild>
            <w:div w:id="344064847">
              <w:marLeft w:val="0"/>
              <w:marRight w:val="0"/>
              <w:marTop w:val="0"/>
              <w:marBottom w:val="0"/>
              <w:divBdr>
                <w:top w:val="none" w:sz="0" w:space="0" w:color="auto"/>
                <w:left w:val="none" w:sz="0" w:space="0" w:color="auto"/>
                <w:bottom w:val="none" w:sz="0" w:space="0" w:color="auto"/>
                <w:right w:val="none" w:sz="0" w:space="0" w:color="auto"/>
              </w:divBdr>
              <w:divsChild>
                <w:div w:id="1459764515">
                  <w:marLeft w:val="0"/>
                  <w:marRight w:val="0"/>
                  <w:marTop w:val="0"/>
                  <w:marBottom w:val="0"/>
                  <w:divBdr>
                    <w:top w:val="none" w:sz="0" w:space="0" w:color="auto"/>
                    <w:left w:val="none" w:sz="0" w:space="0" w:color="auto"/>
                    <w:bottom w:val="none" w:sz="0" w:space="0" w:color="auto"/>
                    <w:right w:val="none" w:sz="0" w:space="0" w:color="auto"/>
                  </w:divBdr>
                  <w:divsChild>
                    <w:div w:id="1050423745">
                      <w:marLeft w:val="0"/>
                      <w:marRight w:val="0"/>
                      <w:marTop w:val="218"/>
                      <w:marBottom w:val="0"/>
                      <w:divBdr>
                        <w:top w:val="none" w:sz="0" w:space="0" w:color="auto"/>
                        <w:left w:val="none" w:sz="0" w:space="0" w:color="auto"/>
                        <w:bottom w:val="none" w:sz="0" w:space="0" w:color="auto"/>
                        <w:right w:val="none" w:sz="0" w:space="0" w:color="auto"/>
                      </w:divBdr>
                      <w:divsChild>
                        <w:div w:id="2142846562">
                          <w:marLeft w:val="0"/>
                          <w:marRight w:val="0"/>
                          <w:marTop w:val="0"/>
                          <w:marBottom w:val="201"/>
                          <w:divBdr>
                            <w:top w:val="none" w:sz="0" w:space="0" w:color="auto"/>
                            <w:left w:val="none" w:sz="0" w:space="0" w:color="auto"/>
                            <w:bottom w:val="none" w:sz="0" w:space="0" w:color="auto"/>
                            <w:right w:val="none" w:sz="0" w:space="0" w:color="auto"/>
                          </w:divBdr>
                          <w:divsChild>
                            <w:div w:id="1739018112">
                              <w:marLeft w:val="0"/>
                              <w:marRight w:val="0"/>
                              <w:marTop w:val="0"/>
                              <w:marBottom w:val="0"/>
                              <w:divBdr>
                                <w:top w:val="none" w:sz="0" w:space="0" w:color="auto"/>
                                <w:left w:val="none" w:sz="0" w:space="0" w:color="auto"/>
                                <w:bottom w:val="none" w:sz="0" w:space="0" w:color="auto"/>
                                <w:right w:val="none" w:sz="0" w:space="0" w:color="auto"/>
                              </w:divBdr>
                              <w:divsChild>
                                <w:div w:id="406149442">
                                  <w:marLeft w:val="0"/>
                                  <w:marRight w:val="0"/>
                                  <w:marTop w:val="0"/>
                                  <w:marBottom w:val="0"/>
                                  <w:divBdr>
                                    <w:top w:val="none" w:sz="0" w:space="0" w:color="auto"/>
                                    <w:left w:val="none" w:sz="0" w:space="0" w:color="auto"/>
                                    <w:bottom w:val="none" w:sz="0" w:space="0" w:color="auto"/>
                                    <w:right w:val="none" w:sz="0" w:space="0" w:color="auto"/>
                                  </w:divBdr>
                                  <w:divsChild>
                                    <w:div w:id="1022052351">
                                      <w:marLeft w:val="0"/>
                                      <w:marRight w:val="0"/>
                                      <w:marTop w:val="0"/>
                                      <w:marBottom w:val="0"/>
                                      <w:divBdr>
                                        <w:top w:val="none" w:sz="0" w:space="0" w:color="auto"/>
                                        <w:left w:val="none" w:sz="0" w:space="0" w:color="auto"/>
                                        <w:bottom w:val="none" w:sz="0" w:space="0" w:color="auto"/>
                                        <w:right w:val="none" w:sz="0" w:space="0" w:color="auto"/>
                                      </w:divBdr>
                                      <w:divsChild>
                                        <w:div w:id="627049841">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19347152">
      <w:bodyDiv w:val="1"/>
      <w:marLeft w:val="0"/>
      <w:marRight w:val="0"/>
      <w:marTop w:val="0"/>
      <w:marBottom w:val="0"/>
      <w:divBdr>
        <w:top w:val="none" w:sz="0" w:space="0" w:color="auto"/>
        <w:left w:val="none" w:sz="0" w:space="0" w:color="auto"/>
        <w:bottom w:val="none" w:sz="0" w:space="0" w:color="auto"/>
        <w:right w:val="none" w:sz="0" w:space="0" w:color="auto"/>
      </w:divBdr>
      <w:divsChild>
        <w:div w:id="637732788">
          <w:marLeft w:val="0"/>
          <w:marRight w:val="0"/>
          <w:marTop w:val="0"/>
          <w:marBottom w:val="0"/>
          <w:divBdr>
            <w:top w:val="none" w:sz="0" w:space="0" w:color="auto"/>
            <w:left w:val="none" w:sz="0" w:space="0" w:color="auto"/>
            <w:bottom w:val="none" w:sz="0" w:space="0" w:color="auto"/>
            <w:right w:val="none" w:sz="0" w:space="0" w:color="auto"/>
          </w:divBdr>
          <w:divsChild>
            <w:div w:id="754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671">
      <w:bodyDiv w:val="1"/>
      <w:marLeft w:val="0"/>
      <w:marRight w:val="0"/>
      <w:marTop w:val="0"/>
      <w:marBottom w:val="0"/>
      <w:divBdr>
        <w:top w:val="none" w:sz="0" w:space="0" w:color="auto"/>
        <w:left w:val="none" w:sz="0" w:space="0" w:color="auto"/>
        <w:bottom w:val="none" w:sz="0" w:space="0" w:color="auto"/>
        <w:right w:val="none" w:sz="0" w:space="0" w:color="auto"/>
      </w:divBdr>
      <w:divsChild>
        <w:div w:id="2089384225">
          <w:marLeft w:val="0"/>
          <w:marRight w:val="0"/>
          <w:marTop w:val="0"/>
          <w:marBottom w:val="0"/>
          <w:divBdr>
            <w:top w:val="none" w:sz="0" w:space="0" w:color="auto"/>
            <w:left w:val="none" w:sz="0" w:space="0" w:color="auto"/>
            <w:bottom w:val="none" w:sz="0" w:space="0" w:color="auto"/>
            <w:right w:val="none" w:sz="0" w:space="0" w:color="auto"/>
          </w:divBdr>
          <w:divsChild>
            <w:div w:id="1135414636">
              <w:marLeft w:val="0"/>
              <w:marRight w:val="0"/>
              <w:marTop w:val="0"/>
              <w:marBottom w:val="0"/>
              <w:divBdr>
                <w:top w:val="none" w:sz="0" w:space="0" w:color="auto"/>
                <w:left w:val="none" w:sz="0" w:space="0" w:color="auto"/>
                <w:bottom w:val="none" w:sz="0" w:space="0" w:color="auto"/>
                <w:right w:val="none" w:sz="0" w:space="0" w:color="auto"/>
              </w:divBdr>
              <w:divsChild>
                <w:div w:id="2063937277">
                  <w:marLeft w:val="0"/>
                  <w:marRight w:val="0"/>
                  <w:marTop w:val="243"/>
                  <w:marBottom w:val="0"/>
                  <w:divBdr>
                    <w:top w:val="none" w:sz="0" w:space="0" w:color="auto"/>
                    <w:left w:val="none" w:sz="0" w:space="0" w:color="auto"/>
                    <w:bottom w:val="none" w:sz="0" w:space="0" w:color="auto"/>
                    <w:right w:val="none" w:sz="0" w:space="0" w:color="auto"/>
                  </w:divBdr>
                  <w:divsChild>
                    <w:div w:id="1791624265">
                      <w:marLeft w:val="0"/>
                      <w:marRight w:val="0"/>
                      <w:marTop w:val="0"/>
                      <w:marBottom w:val="224"/>
                      <w:divBdr>
                        <w:top w:val="none" w:sz="0" w:space="0" w:color="auto"/>
                        <w:left w:val="none" w:sz="0" w:space="0" w:color="auto"/>
                        <w:bottom w:val="none" w:sz="0" w:space="0" w:color="auto"/>
                        <w:right w:val="none" w:sz="0" w:space="0" w:color="auto"/>
                      </w:divBdr>
                      <w:divsChild>
                        <w:div w:id="797526030">
                          <w:marLeft w:val="0"/>
                          <w:marRight w:val="0"/>
                          <w:marTop w:val="0"/>
                          <w:marBottom w:val="0"/>
                          <w:divBdr>
                            <w:top w:val="none" w:sz="0" w:space="0" w:color="auto"/>
                            <w:left w:val="none" w:sz="0" w:space="0" w:color="auto"/>
                            <w:bottom w:val="none" w:sz="0" w:space="0" w:color="auto"/>
                            <w:right w:val="none" w:sz="0" w:space="0" w:color="auto"/>
                          </w:divBdr>
                          <w:divsChild>
                            <w:div w:id="1877085546">
                              <w:marLeft w:val="0"/>
                              <w:marRight w:val="0"/>
                              <w:marTop w:val="0"/>
                              <w:marBottom w:val="0"/>
                              <w:divBdr>
                                <w:top w:val="none" w:sz="0" w:space="0" w:color="auto"/>
                                <w:left w:val="none" w:sz="0" w:space="0" w:color="auto"/>
                                <w:bottom w:val="none" w:sz="0" w:space="0" w:color="auto"/>
                                <w:right w:val="none" w:sz="0" w:space="0" w:color="auto"/>
                              </w:divBdr>
                              <w:divsChild>
                                <w:div w:id="1183202031">
                                  <w:marLeft w:val="0"/>
                                  <w:marRight w:val="0"/>
                                  <w:marTop w:val="0"/>
                                  <w:marBottom w:val="0"/>
                                  <w:divBdr>
                                    <w:top w:val="none" w:sz="0" w:space="0" w:color="auto"/>
                                    <w:left w:val="none" w:sz="0" w:space="0" w:color="auto"/>
                                    <w:bottom w:val="none" w:sz="0" w:space="0" w:color="auto"/>
                                    <w:right w:val="none" w:sz="0" w:space="0" w:color="auto"/>
                                  </w:divBdr>
                                  <w:divsChild>
                                    <w:div w:id="888608034">
                                      <w:marLeft w:val="0"/>
                                      <w:marRight w:val="0"/>
                                      <w:marTop w:val="0"/>
                                      <w:marBottom w:val="0"/>
                                      <w:divBdr>
                                        <w:top w:val="none" w:sz="0" w:space="0" w:color="auto"/>
                                        <w:left w:val="none" w:sz="0" w:space="0" w:color="auto"/>
                                        <w:bottom w:val="none" w:sz="0" w:space="0" w:color="auto"/>
                                        <w:right w:val="none" w:sz="0" w:space="0" w:color="auto"/>
                                      </w:divBdr>
                                      <w:divsChild>
                                        <w:div w:id="1527524583">
                                          <w:marLeft w:val="0"/>
                                          <w:marRight w:val="0"/>
                                          <w:marTop w:val="0"/>
                                          <w:marBottom w:val="0"/>
                                          <w:divBdr>
                                            <w:top w:val="none" w:sz="0" w:space="0" w:color="auto"/>
                                            <w:left w:val="none" w:sz="0" w:space="0" w:color="auto"/>
                                            <w:bottom w:val="none" w:sz="0" w:space="0" w:color="auto"/>
                                            <w:right w:val="none" w:sz="0" w:space="0" w:color="auto"/>
                                          </w:divBdr>
                                          <w:divsChild>
                                            <w:div w:id="1207792130">
                                              <w:marLeft w:val="0"/>
                                              <w:marRight w:val="0"/>
                                              <w:marTop w:val="0"/>
                                              <w:marBottom w:val="0"/>
                                              <w:divBdr>
                                                <w:top w:val="none" w:sz="0" w:space="0" w:color="auto"/>
                                                <w:left w:val="none" w:sz="0" w:space="0" w:color="auto"/>
                                                <w:bottom w:val="none" w:sz="0" w:space="0" w:color="auto"/>
                                                <w:right w:val="none" w:sz="0" w:space="0" w:color="auto"/>
                                              </w:divBdr>
                                              <w:divsChild>
                                                <w:div w:id="10547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750186">
      <w:bodyDiv w:val="1"/>
      <w:marLeft w:val="0"/>
      <w:marRight w:val="0"/>
      <w:marTop w:val="0"/>
      <w:marBottom w:val="0"/>
      <w:divBdr>
        <w:top w:val="none" w:sz="0" w:space="0" w:color="auto"/>
        <w:left w:val="none" w:sz="0" w:space="0" w:color="auto"/>
        <w:bottom w:val="none" w:sz="0" w:space="0" w:color="auto"/>
        <w:right w:val="none" w:sz="0" w:space="0" w:color="auto"/>
      </w:divBdr>
      <w:divsChild>
        <w:div w:id="1449935223">
          <w:marLeft w:val="0"/>
          <w:marRight w:val="0"/>
          <w:marTop w:val="0"/>
          <w:marBottom w:val="0"/>
          <w:divBdr>
            <w:top w:val="none" w:sz="0" w:space="0" w:color="auto"/>
            <w:left w:val="none" w:sz="0" w:space="0" w:color="auto"/>
            <w:bottom w:val="none" w:sz="0" w:space="0" w:color="auto"/>
            <w:right w:val="none" w:sz="0" w:space="0" w:color="auto"/>
          </w:divBdr>
          <w:divsChild>
            <w:div w:id="1946648057">
              <w:marLeft w:val="0"/>
              <w:marRight w:val="0"/>
              <w:marTop w:val="0"/>
              <w:marBottom w:val="0"/>
              <w:divBdr>
                <w:top w:val="none" w:sz="0" w:space="0" w:color="auto"/>
                <w:left w:val="none" w:sz="0" w:space="0" w:color="auto"/>
                <w:bottom w:val="none" w:sz="0" w:space="0" w:color="auto"/>
                <w:right w:val="none" w:sz="0" w:space="0" w:color="auto"/>
              </w:divBdr>
              <w:divsChild>
                <w:div w:id="1755084610">
                  <w:marLeft w:val="0"/>
                  <w:marRight w:val="0"/>
                  <w:marTop w:val="0"/>
                  <w:marBottom w:val="0"/>
                  <w:divBdr>
                    <w:top w:val="none" w:sz="0" w:space="0" w:color="auto"/>
                    <w:left w:val="none" w:sz="0" w:space="0" w:color="auto"/>
                    <w:bottom w:val="none" w:sz="0" w:space="0" w:color="auto"/>
                    <w:right w:val="none" w:sz="0" w:space="0" w:color="auto"/>
                  </w:divBdr>
                </w:div>
                <w:div w:id="1708987209">
                  <w:marLeft w:val="0"/>
                  <w:marRight w:val="0"/>
                  <w:marTop w:val="0"/>
                  <w:marBottom w:val="0"/>
                  <w:divBdr>
                    <w:top w:val="none" w:sz="0" w:space="0" w:color="auto"/>
                    <w:left w:val="none" w:sz="0" w:space="0" w:color="auto"/>
                    <w:bottom w:val="none" w:sz="0" w:space="0" w:color="auto"/>
                    <w:right w:val="none" w:sz="0" w:space="0" w:color="auto"/>
                  </w:divBdr>
                  <w:divsChild>
                    <w:div w:id="1949585570">
                      <w:marLeft w:val="0"/>
                      <w:marRight w:val="0"/>
                      <w:marTop w:val="0"/>
                      <w:marBottom w:val="0"/>
                      <w:divBdr>
                        <w:top w:val="none" w:sz="0" w:space="0" w:color="auto"/>
                        <w:left w:val="none" w:sz="0" w:space="0" w:color="auto"/>
                        <w:bottom w:val="none" w:sz="0" w:space="0" w:color="auto"/>
                        <w:right w:val="none" w:sz="0" w:space="0" w:color="auto"/>
                      </w:divBdr>
                      <w:divsChild>
                        <w:div w:id="2001501269">
                          <w:marLeft w:val="0"/>
                          <w:marRight w:val="0"/>
                          <w:marTop w:val="0"/>
                          <w:marBottom w:val="0"/>
                          <w:divBdr>
                            <w:top w:val="none" w:sz="0" w:space="0" w:color="auto"/>
                            <w:left w:val="none" w:sz="0" w:space="0" w:color="auto"/>
                            <w:bottom w:val="none" w:sz="0" w:space="0" w:color="auto"/>
                            <w:right w:val="none" w:sz="0" w:space="0" w:color="auto"/>
                          </w:divBdr>
                          <w:divsChild>
                            <w:div w:id="1561404241">
                              <w:marLeft w:val="0"/>
                              <w:marRight w:val="0"/>
                              <w:marTop w:val="0"/>
                              <w:marBottom w:val="0"/>
                              <w:divBdr>
                                <w:top w:val="none" w:sz="0" w:space="0" w:color="auto"/>
                                <w:left w:val="none" w:sz="0" w:space="0" w:color="auto"/>
                                <w:bottom w:val="none" w:sz="0" w:space="0" w:color="auto"/>
                                <w:right w:val="none" w:sz="0" w:space="0" w:color="auto"/>
                              </w:divBdr>
                              <w:divsChild>
                                <w:div w:id="12841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5139">
      <w:bodyDiv w:val="1"/>
      <w:marLeft w:val="0"/>
      <w:marRight w:val="0"/>
      <w:marTop w:val="0"/>
      <w:marBottom w:val="0"/>
      <w:divBdr>
        <w:top w:val="none" w:sz="0" w:space="0" w:color="auto"/>
        <w:left w:val="none" w:sz="0" w:space="0" w:color="auto"/>
        <w:bottom w:val="none" w:sz="0" w:space="0" w:color="auto"/>
        <w:right w:val="none" w:sz="0" w:space="0" w:color="auto"/>
      </w:divBdr>
      <w:divsChild>
        <w:div w:id="1498380536">
          <w:marLeft w:val="0"/>
          <w:marRight w:val="0"/>
          <w:marTop w:val="0"/>
          <w:marBottom w:val="0"/>
          <w:divBdr>
            <w:top w:val="none" w:sz="0" w:space="0" w:color="auto"/>
            <w:left w:val="none" w:sz="0" w:space="0" w:color="auto"/>
            <w:bottom w:val="none" w:sz="0" w:space="0" w:color="auto"/>
            <w:right w:val="none" w:sz="0" w:space="0" w:color="auto"/>
          </w:divBdr>
        </w:div>
        <w:div w:id="1954238698">
          <w:marLeft w:val="0"/>
          <w:marRight w:val="0"/>
          <w:marTop w:val="0"/>
          <w:marBottom w:val="0"/>
          <w:divBdr>
            <w:top w:val="none" w:sz="0" w:space="0" w:color="auto"/>
            <w:left w:val="none" w:sz="0" w:space="0" w:color="auto"/>
            <w:bottom w:val="none" w:sz="0" w:space="0" w:color="auto"/>
            <w:right w:val="none" w:sz="0" w:space="0" w:color="auto"/>
          </w:divBdr>
        </w:div>
        <w:div w:id="129595196">
          <w:marLeft w:val="0"/>
          <w:marRight w:val="0"/>
          <w:marTop w:val="0"/>
          <w:marBottom w:val="0"/>
          <w:divBdr>
            <w:top w:val="none" w:sz="0" w:space="0" w:color="auto"/>
            <w:left w:val="none" w:sz="0" w:space="0" w:color="auto"/>
            <w:bottom w:val="none" w:sz="0" w:space="0" w:color="auto"/>
            <w:right w:val="none" w:sz="0" w:space="0" w:color="auto"/>
          </w:divBdr>
          <w:divsChild>
            <w:div w:id="2031833054">
              <w:marLeft w:val="0"/>
              <w:marRight w:val="0"/>
              <w:marTop w:val="0"/>
              <w:marBottom w:val="0"/>
              <w:divBdr>
                <w:top w:val="none" w:sz="0" w:space="0" w:color="auto"/>
                <w:left w:val="none" w:sz="0" w:space="0" w:color="auto"/>
                <w:bottom w:val="none" w:sz="0" w:space="0" w:color="auto"/>
                <w:right w:val="none" w:sz="0" w:space="0" w:color="auto"/>
              </w:divBdr>
              <w:divsChild>
                <w:div w:id="12064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8871">
          <w:marLeft w:val="0"/>
          <w:marRight w:val="0"/>
          <w:marTop w:val="0"/>
          <w:marBottom w:val="0"/>
          <w:divBdr>
            <w:top w:val="none" w:sz="0" w:space="0" w:color="auto"/>
            <w:left w:val="none" w:sz="0" w:space="0" w:color="auto"/>
            <w:bottom w:val="none" w:sz="0" w:space="0" w:color="auto"/>
            <w:right w:val="none" w:sz="0" w:space="0" w:color="auto"/>
          </w:divBdr>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921543">
      <w:bodyDiv w:val="1"/>
      <w:marLeft w:val="0"/>
      <w:marRight w:val="0"/>
      <w:marTop w:val="0"/>
      <w:marBottom w:val="0"/>
      <w:divBdr>
        <w:top w:val="none" w:sz="0" w:space="0" w:color="auto"/>
        <w:left w:val="none" w:sz="0" w:space="0" w:color="auto"/>
        <w:bottom w:val="none" w:sz="0" w:space="0" w:color="auto"/>
        <w:right w:val="none" w:sz="0" w:space="0" w:color="auto"/>
      </w:divBdr>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514495468">
      <w:bodyDiv w:val="1"/>
      <w:marLeft w:val="0"/>
      <w:marRight w:val="0"/>
      <w:marTop w:val="0"/>
      <w:marBottom w:val="0"/>
      <w:divBdr>
        <w:top w:val="none" w:sz="0" w:space="0" w:color="auto"/>
        <w:left w:val="none" w:sz="0" w:space="0" w:color="auto"/>
        <w:bottom w:val="none" w:sz="0" w:space="0" w:color="auto"/>
        <w:right w:val="none" w:sz="0" w:space="0" w:color="auto"/>
      </w:divBdr>
      <w:divsChild>
        <w:div w:id="176772938">
          <w:marLeft w:val="0"/>
          <w:marRight w:val="0"/>
          <w:marTop w:val="0"/>
          <w:marBottom w:val="0"/>
          <w:divBdr>
            <w:top w:val="none" w:sz="0" w:space="0" w:color="auto"/>
            <w:left w:val="none" w:sz="0" w:space="0" w:color="auto"/>
            <w:bottom w:val="none" w:sz="0" w:space="0" w:color="auto"/>
            <w:right w:val="none" w:sz="0" w:space="0" w:color="auto"/>
          </w:divBdr>
          <w:divsChild>
            <w:div w:id="510880796">
              <w:marLeft w:val="0"/>
              <w:marRight w:val="0"/>
              <w:marTop w:val="0"/>
              <w:marBottom w:val="0"/>
              <w:divBdr>
                <w:top w:val="none" w:sz="0" w:space="0" w:color="auto"/>
                <w:left w:val="none" w:sz="0" w:space="0" w:color="auto"/>
                <w:bottom w:val="none" w:sz="0" w:space="0" w:color="auto"/>
                <w:right w:val="none" w:sz="0" w:space="0" w:color="auto"/>
              </w:divBdr>
              <w:divsChild>
                <w:div w:id="1433163787">
                  <w:marLeft w:val="0"/>
                  <w:marRight w:val="0"/>
                  <w:marTop w:val="0"/>
                  <w:marBottom w:val="0"/>
                  <w:divBdr>
                    <w:top w:val="none" w:sz="0" w:space="0" w:color="auto"/>
                    <w:left w:val="none" w:sz="0" w:space="0" w:color="auto"/>
                    <w:bottom w:val="none" w:sz="0" w:space="0" w:color="auto"/>
                    <w:right w:val="none" w:sz="0" w:space="0" w:color="auto"/>
                  </w:divBdr>
                </w:div>
                <w:div w:id="1405761444">
                  <w:marLeft w:val="0"/>
                  <w:marRight w:val="0"/>
                  <w:marTop w:val="0"/>
                  <w:marBottom w:val="0"/>
                  <w:divBdr>
                    <w:top w:val="none" w:sz="0" w:space="0" w:color="auto"/>
                    <w:left w:val="none" w:sz="0" w:space="0" w:color="auto"/>
                    <w:bottom w:val="none" w:sz="0" w:space="0" w:color="auto"/>
                    <w:right w:val="none" w:sz="0" w:space="0" w:color="auto"/>
                  </w:divBdr>
                  <w:divsChild>
                    <w:div w:id="1688479629">
                      <w:marLeft w:val="0"/>
                      <w:marRight w:val="0"/>
                      <w:marTop w:val="0"/>
                      <w:marBottom w:val="0"/>
                      <w:divBdr>
                        <w:top w:val="none" w:sz="0" w:space="0" w:color="auto"/>
                        <w:left w:val="none" w:sz="0" w:space="0" w:color="auto"/>
                        <w:bottom w:val="none" w:sz="0" w:space="0" w:color="auto"/>
                        <w:right w:val="none" w:sz="0" w:space="0" w:color="auto"/>
                      </w:divBdr>
                      <w:divsChild>
                        <w:div w:id="2095979451">
                          <w:marLeft w:val="0"/>
                          <w:marRight w:val="0"/>
                          <w:marTop w:val="0"/>
                          <w:marBottom w:val="0"/>
                          <w:divBdr>
                            <w:top w:val="none" w:sz="0" w:space="0" w:color="auto"/>
                            <w:left w:val="none" w:sz="0" w:space="0" w:color="auto"/>
                            <w:bottom w:val="none" w:sz="0" w:space="0" w:color="auto"/>
                            <w:right w:val="none" w:sz="0" w:space="0" w:color="auto"/>
                          </w:divBdr>
                          <w:divsChild>
                            <w:div w:id="1395740767">
                              <w:marLeft w:val="0"/>
                              <w:marRight w:val="0"/>
                              <w:marTop w:val="0"/>
                              <w:marBottom w:val="0"/>
                              <w:divBdr>
                                <w:top w:val="none" w:sz="0" w:space="0" w:color="auto"/>
                                <w:left w:val="none" w:sz="0" w:space="0" w:color="auto"/>
                                <w:bottom w:val="none" w:sz="0" w:space="0" w:color="auto"/>
                                <w:right w:val="none" w:sz="0" w:space="0" w:color="auto"/>
                              </w:divBdr>
                              <w:divsChild>
                                <w:div w:id="9238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39336">
      <w:bodyDiv w:val="1"/>
      <w:marLeft w:val="0"/>
      <w:marRight w:val="0"/>
      <w:marTop w:val="0"/>
      <w:marBottom w:val="0"/>
      <w:divBdr>
        <w:top w:val="none" w:sz="0" w:space="0" w:color="auto"/>
        <w:left w:val="none" w:sz="0" w:space="0" w:color="auto"/>
        <w:bottom w:val="none" w:sz="0" w:space="0" w:color="auto"/>
        <w:right w:val="none" w:sz="0" w:space="0" w:color="auto"/>
      </w:divBdr>
      <w:divsChild>
        <w:div w:id="152599746">
          <w:marLeft w:val="0"/>
          <w:marRight w:val="0"/>
          <w:marTop w:val="0"/>
          <w:marBottom w:val="0"/>
          <w:divBdr>
            <w:top w:val="none" w:sz="0" w:space="0" w:color="auto"/>
            <w:left w:val="none" w:sz="0" w:space="0" w:color="auto"/>
            <w:bottom w:val="none" w:sz="0" w:space="0" w:color="auto"/>
            <w:right w:val="none" w:sz="0" w:space="0" w:color="auto"/>
          </w:divBdr>
          <w:divsChild>
            <w:div w:id="1203859387">
              <w:marLeft w:val="0"/>
              <w:marRight w:val="0"/>
              <w:marTop w:val="0"/>
              <w:marBottom w:val="0"/>
              <w:divBdr>
                <w:top w:val="none" w:sz="0" w:space="0" w:color="auto"/>
                <w:left w:val="none" w:sz="0" w:space="0" w:color="auto"/>
                <w:bottom w:val="none" w:sz="0" w:space="0" w:color="auto"/>
                <w:right w:val="none" w:sz="0" w:space="0" w:color="auto"/>
              </w:divBdr>
            </w:div>
            <w:div w:id="2035962440">
              <w:marLeft w:val="0"/>
              <w:marRight w:val="0"/>
              <w:marTop w:val="0"/>
              <w:marBottom w:val="0"/>
              <w:divBdr>
                <w:top w:val="none" w:sz="0" w:space="0" w:color="auto"/>
                <w:left w:val="none" w:sz="0" w:space="0" w:color="auto"/>
                <w:bottom w:val="none" w:sz="0" w:space="0" w:color="auto"/>
                <w:right w:val="none" w:sz="0" w:space="0" w:color="auto"/>
              </w:divBdr>
            </w:div>
            <w:div w:id="851456406">
              <w:marLeft w:val="0"/>
              <w:marRight w:val="0"/>
              <w:marTop w:val="0"/>
              <w:marBottom w:val="0"/>
              <w:divBdr>
                <w:top w:val="none" w:sz="0" w:space="0" w:color="auto"/>
                <w:left w:val="none" w:sz="0" w:space="0" w:color="auto"/>
                <w:bottom w:val="none" w:sz="0" w:space="0" w:color="auto"/>
                <w:right w:val="none" w:sz="0" w:space="0" w:color="auto"/>
              </w:divBdr>
            </w:div>
            <w:div w:id="1582525315">
              <w:marLeft w:val="0"/>
              <w:marRight w:val="0"/>
              <w:marTop w:val="0"/>
              <w:marBottom w:val="0"/>
              <w:divBdr>
                <w:top w:val="none" w:sz="0" w:space="0" w:color="auto"/>
                <w:left w:val="none" w:sz="0" w:space="0" w:color="auto"/>
                <w:bottom w:val="none" w:sz="0" w:space="0" w:color="auto"/>
                <w:right w:val="none" w:sz="0" w:space="0" w:color="auto"/>
              </w:divBdr>
            </w:div>
            <w:div w:id="666058738">
              <w:marLeft w:val="0"/>
              <w:marRight w:val="0"/>
              <w:marTop w:val="0"/>
              <w:marBottom w:val="0"/>
              <w:divBdr>
                <w:top w:val="none" w:sz="0" w:space="0" w:color="auto"/>
                <w:left w:val="none" w:sz="0" w:space="0" w:color="auto"/>
                <w:bottom w:val="none" w:sz="0" w:space="0" w:color="auto"/>
                <w:right w:val="none" w:sz="0" w:space="0" w:color="auto"/>
              </w:divBdr>
            </w:div>
            <w:div w:id="924534329">
              <w:marLeft w:val="0"/>
              <w:marRight w:val="0"/>
              <w:marTop w:val="0"/>
              <w:marBottom w:val="0"/>
              <w:divBdr>
                <w:top w:val="none" w:sz="0" w:space="0" w:color="auto"/>
                <w:left w:val="none" w:sz="0" w:space="0" w:color="auto"/>
                <w:bottom w:val="none" w:sz="0" w:space="0" w:color="auto"/>
                <w:right w:val="none" w:sz="0" w:space="0" w:color="auto"/>
              </w:divBdr>
            </w:div>
            <w:div w:id="568809952">
              <w:marLeft w:val="0"/>
              <w:marRight w:val="0"/>
              <w:marTop w:val="0"/>
              <w:marBottom w:val="0"/>
              <w:divBdr>
                <w:top w:val="none" w:sz="0" w:space="0" w:color="auto"/>
                <w:left w:val="none" w:sz="0" w:space="0" w:color="auto"/>
                <w:bottom w:val="none" w:sz="0" w:space="0" w:color="auto"/>
                <w:right w:val="none" w:sz="0" w:space="0" w:color="auto"/>
              </w:divBdr>
            </w:div>
            <w:div w:id="51850153">
              <w:marLeft w:val="0"/>
              <w:marRight w:val="0"/>
              <w:marTop w:val="0"/>
              <w:marBottom w:val="0"/>
              <w:divBdr>
                <w:top w:val="none" w:sz="0" w:space="0" w:color="auto"/>
                <w:left w:val="none" w:sz="0" w:space="0" w:color="auto"/>
                <w:bottom w:val="none" w:sz="0" w:space="0" w:color="auto"/>
                <w:right w:val="none" w:sz="0" w:space="0" w:color="auto"/>
              </w:divBdr>
            </w:div>
            <w:div w:id="2139687797">
              <w:marLeft w:val="0"/>
              <w:marRight w:val="0"/>
              <w:marTop w:val="0"/>
              <w:marBottom w:val="0"/>
              <w:divBdr>
                <w:top w:val="none" w:sz="0" w:space="0" w:color="auto"/>
                <w:left w:val="none" w:sz="0" w:space="0" w:color="auto"/>
                <w:bottom w:val="none" w:sz="0" w:space="0" w:color="auto"/>
                <w:right w:val="none" w:sz="0" w:space="0" w:color="auto"/>
              </w:divBdr>
            </w:div>
            <w:div w:id="739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4055">
      <w:bodyDiv w:val="1"/>
      <w:marLeft w:val="0"/>
      <w:marRight w:val="0"/>
      <w:marTop w:val="0"/>
      <w:marBottom w:val="0"/>
      <w:divBdr>
        <w:top w:val="none" w:sz="0" w:space="0" w:color="auto"/>
        <w:left w:val="none" w:sz="0" w:space="0" w:color="auto"/>
        <w:bottom w:val="none" w:sz="0" w:space="0" w:color="auto"/>
        <w:right w:val="none" w:sz="0" w:space="0" w:color="auto"/>
      </w:divBdr>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9258">
      <w:bodyDiv w:val="1"/>
      <w:marLeft w:val="0"/>
      <w:marRight w:val="0"/>
      <w:marTop w:val="0"/>
      <w:marBottom w:val="0"/>
      <w:divBdr>
        <w:top w:val="none" w:sz="0" w:space="0" w:color="auto"/>
        <w:left w:val="none" w:sz="0" w:space="0" w:color="auto"/>
        <w:bottom w:val="none" w:sz="0" w:space="0" w:color="auto"/>
        <w:right w:val="none" w:sz="0" w:space="0" w:color="auto"/>
      </w:divBdr>
      <w:divsChild>
        <w:div w:id="635641150">
          <w:marLeft w:val="0"/>
          <w:marRight w:val="0"/>
          <w:marTop w:val="0"/>
          <w:marBottom w:val="0"/>
          <w:divBdr>
            <w:top w:val="none" w:sz="0" w:space="0" w:color="auto"/>
            <w:left w:val="none" w:sz="0" w:space="0" w:color="auto"/>
            <w:bottom w:val="none" w:sz="0" w:space="0" w:color="auto"/>
            <w:right w:val="none" w:sz="0" w:space="0" w:color="auto"/>
          </w:divBdr>
          <w:divsChild>
            <w:div w:id="178201687">
              <w:marLeft w:val="0"/>
              <w:marRight w:val="0"/>
              <w:marTop w:val="0"/>
              <w:marBottom w:val="0"/>
              <w:divBdr>
                <w:top w:val="none" w:sz="0" w:space="0" w:color="auto"/>
                <w:left w:val="none" w:sz="0" w:space="0" w:color="auto"/>
                <w:bottom w:val="none" w:sz="0" w:space="0" w:color="auto"/>
                <w:right w:val="none" w:sz="0" w:space="0" w:color="auto"/>
              </w:divBdr>
              <w:divsChild>
                <w:div w:id="1945379718">
                  <w:marLeft w:val="0"/>
                  <w:marRight w:val="0"/>
                  <w:marTop w:val="0"/>
                  <w:marBottom w:val="0"/>
                  <w:divBdr>
                    <w:top w:val="none" w:sz="0" w:space="0" w:color="auto"/>
                    <w:left w:val="none" w:sz="0" w:space="0" w:color="auto"/>
                    <w:bottom w:val="none" w:sz="0" w:space="0" w:color="auto"/>
                    <w:right w:val="none" w:sz="0" w:space="0" w:color="auto"/>
                  </w:divBdr>
                </w:div>
                <w:div w:id="1928927030">
                  <w:marLeft w:val="0"/>
                  <w:marRight w:val="0"/>
                  <w:marTop w:val="0"/>
                  <w:marBottom w:val="0"/>
                  <w:divBdr>
                    <w:top w:val="none" w:sz="0" w:space="0" w:color="auto"/>
                    <w:left w:val="none" w:sz="0" w:space="0" w:color="auto"/>
                    <w:bottom w:val="none" w:sz="0" w:space="0" w:color="auto"/>
                    <w:right w:val="none" w:sz="0" w:space="0" w:color="auto"/>
                  </w:divBdr>
                  <w:divsChild>
                    <w:div w:id="702246813">
                      <w:marLeft w:val="0"/>
                      <w:marRight w:val="0"/>
                      <w:marTop w:val="0"/>
                      <w:marBottom w:val="0"/>
                      <w:divBdr>
                        <w:top w:val="none" w:sz="0" w:space="0" w:color="auto"/>
                        <w:left w:val="none" w:sz="0" w:space="0" w:color="auto"/>
                        <w:bottom w:val="none" w:sz="0" w:space="0" w:color="auto"/>
                        <w:right w:val="none" w:sz="0" w:space="0" w:color="auto"/>
                      </w:divBdr>
                      <w:divsChild>
                        <w:div w:id="174346153">
                          <w:marLeft w:val="0"/>
                          <w:marRight w:val="0"/>
                          <w:marTop w:val="0"/>
                          <w:marBottom w:val="0"/>
                          <w:divBdr>
                            <w:top w:val="none" w:sz="0" w:space="0" w:color="auto"/>
                            <w:left w:val="none" w:sz="0" w:space="0" w:color="auto"/>
                            <w:bottom w:val="none" w:sz="0" w:space="0" w:color="auto"/>
                            <w:right w:val="none" w:sz="0" w:space="0" w:color="auto"/>
                          </w:divBdr>
                          <w:divsChild>
                            <w:div w:id="362633336">
                              <w:marLeft w:val="0"/>
                              <w:marRight w:val="0"/>
                              <w:marTop w:val="0"/>
                              <w:marBottom w:val="0"/>
                              <w:divBdr>
                                <w:top w:val="none" w:sz="0" w:space="0" w:color="auto"/>
                                <w:left w:val="none" w:sz="0" w:space="0" w:color="auto"/>
                                <w:bottom w:val="none" w:sz="0" w:space="0" w:color="auto"/>
                                <w:right w:val="none" w:sz="0" w:space="0" w:color="auto"/>
                              </w:divBdr>
                              <w:divsChild>
                                <w:div w:id="1445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372266">
      <w:bodyDiv w:val="1"/>
      <w:marLeft w:val="0"/>
      <w:marRight w:val="0"/>
      <w:marTop w:val="0"/>
      <w:marBottom w:val="0"/>
      <w:divBdr>
        <w:top w:val="none" w:sz="0" w:space="0" w:color="auto"/>
        <w:left w:val="none" w:sz="0" w:space="0" w:color="auto"/>
        <w:bottom w:val="none" w:sz="0" w:space="0" w:color="auto"/>
        <w:right w:val="none" w:sz="0" w:space="0" w:color="auto"/>
      </w:divBdr>
      <w:divsChild>
        <w:div w:id="1989086682">
          <w:marLeft w:val="0"/>
          <w:marRight w:val="0"/>
          <w:marTop w:val="0"/>
          <w:marBottom w:val="0"/>
          <w:divBdr>
            <w:top w:val="none" w:sz="0" w:space="0" w:color="auto"/>
            <w:left w:val="none" w:sz="0" w:space="0" w:color="auto"/>
            <w:bottom w:val="none" w:sz="0" w:space="0" w:color="auto"/>
            <w:right w:val="none" w:sz="0" w:space="0" w:color="auto"/>
          </w:divBdr>
          <w:divsChild>
            <w:div w:id="6539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114684">
      <w:bodyDiv w:val="1"/>
      <w:marLeft w:val="0"/>
      <w:marRight w:val="0"/>
      <w:marTop w:val="0"/>
      <w:marBottom w:val="0"/>
      <w:divBdr>
        <w:top w:val="none" w:sz="0" w:space="0" w:color="auto"/>
        <w:left w:val="none" w:sz="0" w:space="0" w:color="auto"/>
        <w:bottom w:val="none" w:sz="0" w:space="0" w:color="auto"/>
        <w:right w:val="none" w:sz="0" w:space="0" w:color="auto"/>
      </w:divBdr>
      <w:divsChild>
        <w:div w:id="1171794770">
          <w:marLeft w:val="0"/>
          <w:marRight w:val="0"/>
          <w:marTop w:val="0"/>
          <w:marBottom w:val="0"/>
          <w:divBdr>
            <w:top w:val="none" w:sz="0" w:space="0" w:color="auto"/>
            <w:left w:val="none" w:sz="0" w:space="0" w:color="auto"/>
            <w:bottom w:val="none" w:sz="0" w:space="0" w:color="auto"/>
            <w:right w:val="none" w:sz="0" w:space="0" w:color="auto"/>
          </w:divBdr>
          <w:divsChild>
            <w:div w:id="1452940869">
              <w:marLeft w:val="0"/>
              <w:marRight w:val="0"/>
              <w:marTop w:val="0"/>
              <w:marBottom w:val="0"/>
              <w:divBdr>
                <w:top w:val="none" w:sz="0" w:space="0" w:color="auto"/>
                <w:left w:val="none" w:sz="0" w:space="0" w:color="auto"/>
                <w:bottom w:val="none" w:sz="0" w:space="0" w:color="auto"/>
                <w:right w:val="none" w:sz="0" w:space="0" w:color="auto"/>
              </w:divBdr>
              <w:divsChild>
                <w:div w:id="956833430">
                  <w:marLeft w:val="0"/>
                  <w:marRight w:val="0"/>
                  <w:marTop w:val="0"/>
                  <w:marBottom w:val="0"/>
                  <w:divBdr>
                    <w:top w:val="none" w:sz="0" w:space="0" w:color="auto"/>
                    <w:left w:val="none" w:sz="0" w:space="0" w:color="auto"/>
                    <w:bottom w:val="none" w:sz="0" w:space="0" w:color="auto"/>
                    <w:right w:val="none" w:sz="0" w:space="0" w:color="auto"/>
                  </w:divBdr>
                </w:div>
                <w:div w:id="35081647">
                  <w:marLeft w:val="0"/>
                  <w:marRight w:val="0"/>
                  <w:marTop w:val="0"/>
                  <w:marBottom w:val="0"/>
                  <w:divBdr>
                    <w:top w:val="none" w:sz="0" w:space="0" w:color="auto"/>
                    <w:left w:val="none" w:sz="0" w:space="0" w:color="auto"/>
                    <w:bottom w:val="none" w:sz="0" w:space="0" w:color="auto"/>
                    <w:right w:val="none" w:sz="0" w:space="0" w:color="auto"/>
                  </w:divBdr>
                  <w:divsChild>
                    <w:div w:id="1105617190">
                      <w:marLeft w:val="0"/>
                      <w:marRight w:val="0"/>
                      <w:marTop w:val="0"/>
                      <w:marBottom w:val="0"/>
                      <w:divBdr>
                        <w:top w:val="none" w:sz="0" w:space="0" w:color="auto"/>
                        <w:left w:val="none" w:sz="0" w:space="0" w:color="auto"/>
                        <w:bottom w:val="none" w:sz="0" w:space="0" w:color="auto"/>
                        <w:right w:val="none" w:sz="0" w:space="0" w:color="auto"/>
                      </w:divBdr>
                      <w:divsChild>
                        <w:div w:id="1749186503">
                          <w:marLeft w:val="0"/>
                          <w:marRight w:val="0"/>
                          <w:marTop w:val="0"/>
                          <w:marBottom w:val="0"/>
                          <w:divBdr>
                            <w:top w:val="none" w:sz="0" w:space="0" w:color="auto"/>
                            <w:left w:val="none" w:sz="0" w:space="0" w:color="auto"/>
                            <w:bottom w:val="none" w:sz="0" w:space="0" w:color="auto"/>
                            <w:right w:val="none" w:sz="0" w:space="0" w:color="auto"/>
                          </w:divBdr>
                          <w:divsChild>
                            <w:div w:id="1515152564">
                              <w:marLeft w:val="0"/>
                              <w:marRight w:val="0"/>
                              <w:marTop w:val="0"/>
                              <w:marBottom w:val="0"/>
                              <w:divBdr>
                                <w:top w:val="none" w:sz="0" w:space="0" w:color="auto"/>
                                <w:left w:val="none" w:sz="0" w:space="0" w:color="auto"/>
                                <w:bottom w:val="none" w:sz="0" w:space="0" w:color="auto"/>
                                <w:right w:val="none" w:sz="0" w:space="0" w:color="auto"/>
                              </w:divBdr>
                              <w:divsChild>
                                <w:div w:id="1788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78297">
      <w:bodyDiv w:val="1"/>
      <w:marLeft w:val="0"/>
      <w:marRight w:val="0"/>
      <w:marTop w:val="0"/>
      <w:marBottom w:val="0"/>
      <w:divBdr>
        <w:top w:val="none" w:sz="0" w:space="0" w:color="auto"/>
        <w:left w:val="none" w:sz="0" w:space="0" w:color="auto"/>
        <w:bottom w:val="none" w:sz="0" w:space="0" w:color="auto"/>
        <w:right w:val="none" w:sz="0" w:space="0" w:color="auto"/>
      </w:divBdr>
      <w:divsChild>
        <w:div w:id="2121944933">
          <w:marLeft w:val="0"/>
          <w:marRight w:val="0"/>
          <w:marTop w:val="0"/>
          <w:marBottom w:val="0"/>
          <w:divBdr>
            <w:top w:val="none" w:sz="0" w:space="0" w:color="auto"/>
            <w:left w:val="none" w:sz="0" w:space="0" w:color="auto"/>
            <w:bottom w:val="none" w:sz="0" w:space="0" w:color="auto"/>
            <w:right w:val="none" w:sz="0" w:space="0" w:color="auto"/>
          </w:divBdr>
          <w:divsChild>
            <w:div w:id="2132236801">
              <w:marLeft w:val="0"/>
              <w:marRight w:val="0"/>
              <w:marTop w:val="0"/>
              <w:marBottom w:val="0"/>
              <w:divBdr>
                <w:top w:val="none" w:sz="0" w:space="0" w:color="auto"/>
                <w:left w:val="none" w:sz="0" w:space="0" w:color="auto"/>
                <w:bottom w:val="none" w:sz="0" w:space="0" w:color="auto"/>
                <w:right w:val="none" w:sz="0" w:space="0" w:color="auto"/>
              </w:divBdr>
              <w:divsChild>
                <w:div w:id="1515997916">
                  <w:marLeft w:val="0"/>
                  <w:marRight w:val="0"/>
                  <w:marTop w:val="243"/>
                  <w:marBottom w:val="0"/>
                  <w:divBdr>
                    <w:top w:val="none" w:sz="0" w:space="0" w:color="auto"/>
                    <w:left w:val="none" w:sz="0" w:space="0" w:color="auto"/>
                    <w:bottom w:val="none" w:sz="0" w:space="0" w:color="auto"/>
                    <w:right w:val="none" w:sz="0" w:space="0" w:color="auto"/>
                  </w:divBdr>
                  <w:divsChild>
                    <w:div w:id="1277712402">
                      <w:marLeft w:val="0"/>
                      <w:marRight w:val="0"/>
                      <w:marTop w:val="0"/>
                      <w:marBottom w:val="224"/>
                      <w:divBdr>
                        <w:top w:val="none" w:sz="0" w:space="0" w:color="auto"/>
                        <w:left w:val="none" w:sz="0" w:space="0" w:color="auto"/>
                        <w:bottom w:val="none" w:sz="0" w:space="0" w:color="auto"/>
                        <w:right w:val="none" w:sz="0" w:space="0" w:color="auto"/>
                      </w:divBdr>
                      <w:divsChild>
                        <w:div w:id="435830994">
                          <w:marLeft w:val="0"/>
                          <w:marRight w:val="0"/>
                          <w:marTop w:val="0"/>
                          <w:marBottom w:val="0"/>
                          <w:divBdr>
                            <w:top w:val="none" w:sz="0" w:space="0" w:color="auto"/>
                            <w:left w:val="none" w:sz="0" w:space="0" w:color="auto"/>
                            <w:bottom w:val="none" w:sz="0" w:space="0" w:color="auto"/>
                            <w:right w:val="none" w:sz="0" w:space="0" w:color="auto"/>
                          </w:divBdr>
                          <w:divsChild>
                            <w:div w:id="1449815318">
                              <w:marLeft w:val="0"/>
                              <w:marRight w:val="0"/>
                              <w:marTop w:val="0"/>
                              <w:marBottom w:val="0"/>
                              <w:divBdr>
                                <w:top w:val="none" w:sz="0" w:space="0" w:color="auto"/>
                                <w:left w:val="none" w:sz="0" w:space="0" w:color="auto"/>
                                <w:bottom w:val="none" w:sz="0" w:space="0" w:color="auto"/>
                                <w:right w:val="none" w:sz="0" w:space="0" w:color="auto"/>
                              </w:divBdr>
                              <w:divsChild>
                                <w:div w:id="1061560278">
                                  <w:marLeft w:val="0"/>
                                  <w:marRight w:val="0"/>
                                  <w:marTop w:val="0"/>
                                  <w:marBottom w:val="0"/>
                                  <w:divBdr>
                                    <w:top w:val="none" w:sz="0" w:space="0" w:color="auto"/>
                                    <w:left w:val="none" w:sz="0" w:space="0" w:color="auto"/>
                                    <w:bottom w:val="none" w:sz="0" w:space="0" w:color="auto"/>
                                    <w:right w:val="none" w:sz="0" w:space="0" w:color="auto"/>
                                  </w:divBdr>
                                  <w:divsChild>
                                    <w:div w:id="1442454768">
                                      <w:marLeft w:val="0"/>
                                      <w:marRight w:val="0"/>
                                      <w:marTop w:val="0"/>
                                      <w:marBottom w:val="0"/>
                                      <w:divBdr>
                                        <w:top w:val="none" w:sz="0" w:space="0" w:color="auto"/>
                                        <w:left w:val="none" w:sz="0" w:space="0" w:color="auto"/>
                                        <w:bottom w:val="none" w:sz="0" w:space="0" w:color="auto"/>
                                        <w:right w:val="none" w:sz="0" w:space="0" w:color="auto"/>
                                      </w:divBdr>
                                      <w:divsChild>
                                        <w:div w:id="687290844">
                                          <w:marLeft w:val="0"/>
                                          <w:marRight w:val="0"/>
                                          <w:marTop w:val="0"/>
                                          <w:marBottom w:val="0"/>
                                          <w:divBdr>
                                            <w:top w:val="none" w:sz="0" w:space="0" w:color="auto"/>
                                            <w:left w:val="none" w:sz="0" w:space="0" w:color="auto"/>
                                            <w:bottom w:val="none" w:sz="0" w:space="0" w:color="auto"/>
                                            <w:right w:val="none" w:sz="0" w:space="0" w:color="auto"/>
                                          </w:divBdr>
                                          <w:divsChild>
                                            <w:div w:id="1884361307">
                                              <w:marLeft w:val="0"/>
                                              <w:marRight w:val="0"/>
                                              <w:marTop w:val="0"/>
                                              <w:marBottom w:val="0"/>
                                              <w:divBdr>
                                                <w:top w:val="none" w:sz="0" w:space="0" w:color="auto"/>
                                                <w:left w:val="none" w:sz="0" w:space="0" w:color="auto"/>
                                                <w:bottom w:val="none" w:sz="0" w:space="0" w:color="auto"/>
                                                <w:right w:val="none" w:sz="0" w:space="0" w:color="auto"/>
                                              </w:divBdr>
                                              <w:divsChild>
                                                <w:div w:id="7133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26D6E-D2E7-4403-A62D-5DAA12CC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60</cp:revision>
  <cp:lastPrinted>2015-09-22T19:05:00Z</cp:lastPrinted>
  <dcterms:created xsi:type="dcterms:W3CDTF">2015-01-26T15:45:00Z</dcterms:created>
  <dcterms:modified xsi:type="dcterms:W3CDTF">2015-09-22T19:06:00Z</dcterms:modified>
</cp:coreProperties>
</file>